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609" w:rsidRDefault="00FD316F" w:rsidP="00F46D12">
      <w:pPr>
        <w:bidi/>
        <w:jc w:val="both"/>
        <w:rPr>
          <w:b/>
          <w:bCs/>
          <w:sz w:val="36"/>
          <w:szCs w:val="36"/>
          <w:rtl/>
          <w:lang w:bidi="fa-IR"/>
        </w:rPr>
      </w:pPr>
      <w:r w:rsidRPr="00FD316F">
        <w:rPr>
          <w:rFonts w:hint="cs"/>
          <w:b/>
          <w:bCs/>
          <w:sz w:val="36"/>
          <w:szCs w:val="36"/>
          <w:rtl/>
          <w:lang w:bidi="fa-IR"/>
        </w:rPr>
        <w:t>چکیده:</w:t>
      </w:r>
    </w:p>
    <w:p w:rsidR="00FD316F" w:rsidRDefault="00FD316F" w:rsidP="00675E64">
      <w:pPr>
        <w:bidi/>
        <w:jc w:val="both"/>
        <w:rPr>
          <w:sz w:val="36"/>
          <w:szCs w:val="36"/>
          <w:lang w:bidi="fa-IR"/>
        </w:rPr>
      </w:pPr>
      <w:r>
        <w:rPr>
          <w:rFonts w:hint="cs"/>
          <w:sz w:val="36"/>
          <w:szCs w:val="36"/>
          <w:rtl/>
          <w:lang w:bidi="fa-IR"/>
        </w:rPr>
        <w:t>اکثر زنان،بارداری خود را به دلایل مختلف به دهه های چهل و پنجاه زندگی موکول می کنند.</w:t>
      </w:r>
      <w:r w:rsidR="00675E64">
        <w:rPr>
          <w:rFonts w:hint="cs"/>
          <w:sz w:val="36"/>
          <w:szCs w:val="36"/>
          <w:rtl/>
          <w:lang w:bidi="fa-IR"/>
        </w:rPr>
        <w:t>سن پیری برای</w:t>
      </w:r>
      <w:r w:rsidR="00076D6C">
        <w:rPr>
          <w:rFonts w:hint="cs"/>
          <w:sz w:val="36"/>
          <w:szCs w:val="36"/>
          <w:rtl/>
          <w:lang w:bidi="fa-IR"/>
        </w:rPr>
        <w:t xml:space="preserve"> مادر</w:t>
      </w:r>
      <w:r w:rsidR="00675E64">
        <w:rPr>
          <w:rFonts w:hint="cs"/>
          <w:sz w:val="36"/>
          <w:szCs w:val="36"/>
          <w:rtl/>
          <w:lang w:bidi="fa-IR"/>
        </w:rPr>
        <w:t>،بطور سنتی بالای 35 سال تعریف می شود،که با</w:t>
      </w:r>
      <w:r w:rsidR="00507E23">
        <w:rPr>
          <w:rFonts w:hint="cs"/>
          <w:sz w:val="36"/>
          <w:szCs w:val="36"/>
          <w:rtl/>
          <w:lang w:bidi="fa-IR"/>
        </w:rPr>
        <w:t xml:space="preserve"> مداخلات و شیوع بیماری</w:t>
      </w:r>
      <w:r w:rsidR="00675E64">
        <w:rPr>
          <w:rFonts w:hint="cs"/>
          <w:sz w:val="36"/>
          <w:szCs w:val="36"/>
          <w:rtl/>
          <w:lang w:bidi="fa-IR"/>
        </w:rPr>
        <w:t xml:space="preserve"> مربوط به زایمان در ارتباط بوده است.</w:t>
      </w:r>
      <w:r w:rsidR="00A475B2">
        <w:rPr>
          <w:rFonts w:hint="cs"/>
          <w:sz w:val="36"/>
          <w:szCs w:val="36"/>
          <w:rtl/>
          <w:lang w:bidi="fa-IR"/>
        </w:rPr>
        <w:t>علاوه براین،عوارض قبل و بعد زایمان در این گروه از بیماران بیشتر گزارش شده است.</w:t>
      </w:r>
    </w:p>
    <w:p w:rsidR="00EA629F" w:rsidRDefault="00EA629F" w:rsidP="00EA629F">
      <w:pPr>
        <w:bidi/>
        <w:jc w:val="both"/>
        <w:rPr>
          <w:b/>
          <w:bCs/>
          <w:sz w:val="36"/>
          <w:szCs w:val="36"/>
          <w:rtl/>
          <w:lang w:bidi="fa-IR"/>
        </w:rPr>
      </w:pPr>
      <w:r w:rsidRPr="00EA629F">
        <w:rPr>
          <w:rFonts w:hint="cs"/>
          <w:b/>
          <w:bCs/>
          <w:sz w:val="36"/>
          <w:szCs w:val="36"/>
          <w:rtl/>
          <w:lang w:bidi="fa-IR"/>
        </w:rPr>
        <w:t>تومور خوش خیم رحم</w:t>
      </w:r>
    </w:p>
    <w:p w:rsidR="00EA629F" w:rsidRDefault="00215572" w:rsidP="00DB1733">
      <w:pPr>
        <w:bidi/>
        <w:jc w:val="both"/>
        <w:rPr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 xml:space="preserve">در </w:t>
      </w:r>
      <w:r w:rsidR="00DB1733">
        <w:rPr>
          <w:rFonts w:hint="cs"/>
          <w:sz w:val="36"/>
          <w:szCs w:val="36"/>
          <w:rtl/>
          <w:lang w:bidi="fa-IR"/>
        </w:rPr>
        <w:t xml:space="preserve">زنان </w:t>
      </w:r>
      <w:r>
        <w:rPr>
          <w:rFonts w:hint="cs"/>
          <w:sz w:val="36"/>
          <w:szCs w:val="36"/>
          <w:rtl/>
          <w:lang w:bidi="fa-IR"/>
        </w:rPr>
        <w:t>مسن تر برای مادری،میزان تومور خوش خیم رحمی افزایش یافته است</w:t>
      </w:r>
      <w:r w:rsidR="00BD1458">
        <w:rPr>
          <w:rFonts w:hint="cs"/>
          <w:sz w:val="36"/>
          <w:szCs w:val="36"/>
          <w:rtl/>
          <w:lang w:bidi="fa-IR"/>
        </w:rPr>
        <w:t>،که جداگانه با قطع ن</w:t>
      </w:r>
      <w:r w:rsidR="007268A8">
        <w:rPr>
          <w:rFonts w:hint="cs"/>
          <w:sz w:val="36"/>
          <w:szCs w:val="36"/>
          <w:rtl/>
          <w:lang w:bidi="fa-IR"/>
        </w:rPr>
        <w:t>اگهانی جفت،زایمان غیرطبیعی،وضعیت قرارگیری غیرنرمال</w:t>
      </w:r>
      <w:r w:rsidR="00BD1458">
        <w:rPr>
          <w:rFonts w:hint="cs"/>
          <w:sz w:val="36"/>
          <w:szCs w:val="36"/>
          <w:rtl/>
          <w:lang w:bidi="fa-IR"/>
        </w:rPr>
        <w:t xml:space="preserve"> جنین </w:t>
      </w:r>
      <w:r w:rsidR="005418D8">
        <w:rPr>
          <w:rFonts w:hint="cs"/>
          <w:sz w:val="36"/>
          <w:szCs w:val="36"/>
          <w:rtl/>
          <w:lang w:bidi="fa-IR"/>
        </w:rPr>
        <w:t xml:space="preserve">در بدن مادر </w:t>
      </w:r>
      <w:r w:rsidR="00BD1458">
        <w:rPr>
          <w:rFonts w:hint="cs"/>
          <w:sz w:val="36"/>
          <w:szCs w:val="36"/>
          <w:rtl/>
          <w:lang w:bidi="fa-IR"/>
        </w:rPr>
        <w:t>هنگام زایمان</w:t>
      </w:r>
      <w:r w:rsidR="00DB1733">
        <w:rPr>
          <w:rFonts w:hint="cs"/>
          <w:sz w:val="36"/>
          <w:szCs w:val="36"/>
          <w:rtl/>
          <w:lang w:bidi="fa-IR"/>
        </w:rPr>
        <w:t xml:space="preserve"> و زایمان سزارین مرتبط هستند.</w:t>
      </w:r>
    </w:p>
    <w:p w:rsidR="000D3376" w:rsidRDefault="002C73F4" w:rsidP="000D3376">
      <w:pPr>
        <w:bidi/>
        <w:jc w:val="both"/>
        <w:rPr>
          <w:b/>
          <w:bCs/>
          <w:sz w:val="36"/>
          <w:szCs w:val="36"/>
          <w:rtl/>
          <w:lang w:bidi="fa-IR"/>
        </w:rPr>
      </w:pPr>
      <w:r>
        <w:rPr>
          <w:rFonts w:hint="cs"/>
          <w:b/>
          <w:bCs/>
          <w:sz w:val="36"/>
          <w:szCs w:val="36"/>
          <w:rtl/>
          <w:lang w:bidi="fa-IR"/>
        </w:rPr>
        <w:t>بارداری</w:t>
      </w:r>
      <w:r w:rsidR="000D3376" w:rsidRPr="000D3376">
        <w:rPr>
          <w:rFonts w:hint="cs"/>
          <w:b/>
          <w:bCs/>
          <w:sz w:val="36"/>
          <w:szCs w:val="36"/>
          <w:rtl/>
          <w:lang w:bidi="fa-IR"/>
        </w:rPr>
        <w:t xml:space="preserve"> چندقلویی</w:t>
      </w:r>
    </w:p>
    <w:p w:rsidR="000D3376" w:rsidRDefault="009774A8" w:rsidP="002C73F4">
      <w:pPr>
        <w:bidi/>
        <w:jc w:val="both"/>
        <w:rPr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افزایش استفاده از تکنیک</w:t>
      </w:r>
      <w:r w:rsidR="00C34183">
        <w:rPr>
          <w:rFonts w:hint="cs"/>
          <w:sz w:val="36"/>
          <w:szCs w:val="36"/>
          <w:rtl/>
          <w:lang w:bidi="fa-IR"/>
        </w:rPr>
        <w:t xml:space="preserve">های کمکی برای تولیدمثل منجر </w:t>
      </w:r>
      <w:r>
        <w:rPr>
          <w:rFonts w:hint="cs"/>
          <w:sz w:val="36"/>
          <w:szCs w:val="36"/>
          <w:rtl/>
          <w:lang w:bidi="fa-IR"/>
        </w:rPr>
        <w:t xml:space="preserve">به افزایش میزان وقوع </w:t>
      </w:r>
      <w:r w:rsidR="002C73F4">
        <w:rPr>
          <w:rFonts w:hint="cs"/>
          <w:sz w:val="36"/>
          <w:szCs w:val="36"/>
          <w:rtl/>
          <w:lang w:bidi="fa-IR"/>
        </w:rPr>
        <w:t xml:space="preserve">بارداری </w:t>
      </w:r>
      <w:r w:rsidR="00C34183">
        <w:rPr>
          <w:rFonts w:hint="cs"/>
          <w:sz w:val="36"/>
          <w:szCs w:val="36"/>
          <w:rtl/>
          <w:lang w:bidi="fa-IR"/>
        </w:rPr>
        <w:t>چندقلویی در جمعیت این بیماران،شده است.</w:t>
      </w:r>
      <w:r w:rsidR="0013004B">
        <w:rPr>
          <w:rFonts w:hint="cs"/>
          <w:sz w:val="36"/>
          <w:szCs w:val="36"/>
          <w:rtl/>
          <w:lang w:bidi="fa-IR"/>
        </w:rPr>
        <w:t>بین سالهای 1990 و 2001،میزان تولد دوقلو در زنان بین 40 تا 44 تقریبا دو برابر شد.</w:t>
      </w:r>
      <w:r w:rsidR="00161848">
        <w:rPr>
          <w:rFonts w:hint="cs"/>
          <w:sz w:val="36"/>
          <w:szCs w:val="36"/>
          <w:rtl/>
          <w:lang w:bidi="fa-IR"/>
        </w:rPr>
        <w:t xml:space="preserve">سه قلوزایی </w:t>
      </w:r>
      <w:r w:rsidR="00103C42">
        <w:rPr>
          <w:rFonts w:hint="cs"/>
          <w:sz w:val="36"/>
          <w:szCs w:val="36"/>
          <w:rtl/>
          <w:lang w:bidi="fa-IR"/>
        </w:rPr>
        <w:t xml:space="preserve">هم </w:t>
      </w:r>
      <w:r w:rsidR="00161848">
        <w:rPr>
          <w:rFonts w:hint="cs"/>
          <w:sz w:val="36"/>
          <w:szCs w:val="36"/>
          <w:rtl/>
          <w:lang w:bidi="fa-IR"/>
        </w:rPr>
        <w:t xml:space="preserve">بین سالهای 1975 و 1998 در زنان بالای 35 سال از %4/6 به </w:t>
      </w:r>
      <w:r w:rsidR="00103C42">
        <w:rPr>
          <w:rFonts w:hint="cs"/>
          <w:sz w:val="36"/>
          <w:szCs w:val="36"/>
          <w:rtl/>
          <w:lang w:bidi="fa-IR"/>
        </w:rPr>
        <w:t xml:space="preserve">%6/28 و در زنان بالای 40 سال از %5/1 به %8/5 </w:t>
      </w:r>
      <w:r w:rsidR="00C52CB5">
        <w:rPr>
          <w:rFonts w:hint="cs"/>
          <w:sz w:val="36"/>
          <w:szCs w:val="36"/>
          <w:rtl/>
          <w:lang w:bidi="fa-IR"/>
        </w:rPr>
        <w:t>از کل تولدهای زنده،افزایش یافت.</w:t>
      </w:r>
      <w:r w:rsidR="0003449F">
        <w:rPr>
          <w:rFonts w:hint="cs"/>
          <w:sz w:val="36"/>
          <w:szCs w:val="36"/>
          <w:rtl/>
          <w:lang w:bidi="fa-IR"/>
        </w:rPr>
        <w:t>با</w:t>
      </w:r>
      <w:r w:rsidR="00E20DB5">
        <w:rPr>
          <w:rFonts w:hint="cs"/>
          <w:sz w:val="36"/>
          <w:szCs w:val="36"/>
          <w:rtl/>
          <w:lang w:bidi="fa-IR"/>
        </w:rPr>
        <w:t>رداری چندقلویی</w:t>
      </w:r>
      <w:r w:rsidR="0003449F">
        <w:rPr>
          <w:rFonts w:hint="cs"/>
          <w:sz w:val="36"/>
          <w:szCs w:val="36"/>
          <w:rtl/>
          <w:lang w:bidi="fa-IR"/>
        </w:rPr>
        <w:t xml:space="preserve"> با پره اکلامپسی(مسمومیت مراحل انتهایی حاملگی که با افزایش فشار خون و پروتئینوری و ادم مشخص میشود)،</w:t>
      </w:r>
      <w:r w:rsidR="00E20DB5">
        <w:rPr>
          <w:rFonts w:hint="cs"/>
          <w:sz w:val="36"/>
          <w:szCs w:val="36"/>
          <w:rtl/>
          <w:lang w:bidi="fa-IR"/>
        </w:rPr>
        <w:t>خونریزی قبل و بعد زایمان،زایمان پیش از اتمام کامل دوره بارداری،زایمان سزارین،وزن پایین نوزاد هنگام تولد،افزایش نرخ مرگ و میر مادر</w:t>
      </w:r>
      <w:r w:rsidR="00851815">
        <w:rPr>
          <w:rFonts w:hint="cs"/>
          <w:sz w:val="36"/>
          <w:szCs w:val="36"/>
          <w:rtl/>
          <w:lang w:bidi="fa-IR"/>
        </w:rPr>
        <w:t xml:space="preserve"> و نوزاد</w:t>
      </w:r>
      <w:r w:rsidR="00E20DB5">
        <w:rPr>
          <w:rFonts w:hint="cs"/>
          <w:sz w:val="36"/>
          <w:szCs w:val="36"/>
          <w:rtl/>
          <w:lang w:bidi="fa-IR"/>
        </w:rPr>
        <w:t xml:space="preserve"> کمی قبل و بعد زایمان،مرتبط شده است.</w:t>
      </w:r>
    </w:p>
    <w:p w:rsidR="00F176CD" w:rsidRDefault="00F176CD" w:rsidP="00F176CD">
      <w:pPr>
        <w:bidi/>
        <w:jc w:val="both"/>
        <w:rPr>
          <w:sz w:val="36"/>
          <w:szCs w:val="36"/>
          <w:rtl/>
          <w:lang w:bidi="fa-IR"/>
        </w:rPr>
      </w:pPr>
    </w:p>
    <w:p w:rsidR="00F176CD" w:rsidRDefault="00F176CD" w:rsidP="00F176CD">
      <w:pPr>
        <w:bidi/>
        <w:jc w:val="both"/>
        <w:rPr>
          <w:sz w:val="36"/>
          <w:szCs w:val="36"/>
          <w:rtl/>
          <w:lang w:bidi="fa-IR"/>
        </w:rPr>
      </w:pPr>
    </w:p>
    <w:p w:rsidR="0011081C" w:rsidRDefault="00B21F35" w:rsidP="0011081C">
      <w:pPr>
        <w:bidi/>
        <w:jc w:val="both"/>
        <w:rPr>
          <w:b/>
          <w:bCs/>
          <w:sz w:val="36"/>
          <w:szCs w:val="36"/>
          <w:rtl/>
          <w:lang w:bidi="fa-IR"/>
        </w:rPr>
      </w:pPr>
      <w:r w:rsidRPr="00B21F35">
        <w:rPr>
          <w:rFonts w:hint="cs"/>
          <w:b/>
          <w:bCs/>
          <w:sz w:val="36"/>
          <w:szCs w:val="36"/>
          <w:rtl/>
          <w:lang w:bidi="fa-IR"/>
        </w:rPr>
        <w:lastRenderedPageBreak/>
        <w:t>ناهنجاری های مادرزادی</w:t>
      </w:r>
    </w:p>
    <w:p w:rsidR="00B21F35" w:rsidRDefault="00F176CD" w:rsidP="00464BAA">
      <w:pPr>
        <w:bidi/>
        <w:jc w:val="both"/>
        <w:rPr>
          <w:sz w:val="36"/>
          <w:szCs w:val="36"/>
          <w:lang w:bidi="fa-IR"/>
        </w:rPr>
      </w:pPr>
      <w:r>
        <w:rPr>
          <w:rFonts w:hint="cs"/>
          <w:sz w:val="36"/>
          <w:szCs w:val="36"/>
          <w:rtl/>
          <w:lang w:bidi="fa-IR"/>
        </w:rPr>
        <w:t xml:space="preserve">تصور میشود </w:t>
      </w:r>
      <w:r w:rsidRPr="00F176CD">
        <w:rPr>
          <w:rFonts w:hint="cs"/>
          <w:sz w:val="36"/>
          <w:szCs w:val="36"/>
          <w:rtl/>
          <w:lang w:bidi="fa-IR"/>
        </w:rPr>
        <w:t>حاملگی بالای 35 سال و بالای 40 سال</w:t>
      </w:r>
      <w:r>
        <w:rPr>
          <w:rFonts w:hint="cs"/>
          <w:sz w:val="36"/>
          <w:szCs w:val="36"/>
          <w:rtl/>
          <w:lang w:bidi="fa-IR"/>
        </w:rPr>
        <w:t>،به ترتیب %1 و %5/2 به نقص و اختلالات غیرکروموزومی در مقایسه با خطر خط تراز %5/3 در زنان زیر 25 سال،اضافه میکند.</w:t>
      </w:r>
      <w:r w:rsidR="00E05001">
        <w:rPr>
          <w:rFonts w:hint="cs"/>
          <w:sz w:val="36"/>
          <w:szCs w:val="36"/>
          <w:rtl/>
          <w:lang w:bidi="fa-IR"/>
        </w:rPr>
        <w:t>این اختلالات شامل: نقص های قلبی،پاچنبری(پایی که بطور مادرزادی انحنا دارد)،فتق دیافراگمی،فتق نخاعی،</w:t>
      </w:r>
      <w:r w:rsidR="00835F73">
        <w:rPr>
          <w:rFonts w:hint="cs"/>
          <w:sz w:val="36"/>
          <w:szCs w:val="36"/>
          <w:rtl/>
          <w:lang w:bidi="fa-IR"/>
        </w:rPr>
        <w:t>کام شکری(سقف دهان فرد مادرزادی شکاف دارد و موجب نقص گفتار میشود)،   سین داکتیلی(باقی ماندن پره بین انگشتان دست یا پا،که باعث اتصال کامل یا نسبی آنها بهم میشود)،</w:t>
      </w:r>
      <w:r w:rsidR="00793BBC">
        <w:rPr>
          <w:rFonts w:hint="cs"/>
          <w:sz w:val="36"/>
          <w:szCs w:val="36"/>
          <w:rtl/>
          <w:lang w:bidi="fa-IR"/>
        </w:rPr>
        <w:t>نقص عضو در اندامهای دست یا پا و ن</w:t>
      </w:r>
      <w:r w:rsidR="00A53017">
        <w:rPr>
          <w:rFonts w:hint="cs"/>
          <w:sz w:val="36"/>
          <w:szCs w:val="36"/>
          <w:rtl/>
          <w:lang w:bidi="fa-IR"/>
        </w:rPr>
        <w:t>قص در اندامهای تن</w:t>
      </w:r>
      <w:r w:rsidR="00793BBC">
        <w:rPr>
          <w:rFonts w:hint="cs"/>
          <w:sz w:val="36"/>
          <w:szCs w:val="36"/>
          <w:rtl/>
          <w:lang w:bidi="fa-IR"/>
        </w:rPr>
        <w:t>اسلی مردانه هستند.</w:t>
      </w:r>
      <w:r w:rsidR="00984F1C">
        <w:rPr>
          <w:rFonts w:hint="cs"/>
          <w:sz w:val="36"/>
          <w:szCs w:val="36"/>
          <w:rtl/>
          <w:lang w:bidi="fa-IR"/>
        </w:rPr>
        <w:t>مرکز ملی شاخصهای آماری سلامت،</w:t>
      </w:r>
      <w:r w:rsidR="0057244B">
        <w:rPr>
          <w:rFonts w:hint="cs"/>
          <w:sz w:val="36"/>
          <w:szCs w:val="36"/>
          <w:rtl/>
          <w:lang w:bidi="fa-IR"/>
        </w:rPr>
        <w:t>مشخص کرد</w:t>
      </w:r>
      <w:r w:rsidR="00984F1C">
        <w:rPr>
          <w:rFonts w:hint="cs"/>
          <w:sz w:val="36"/>
          <w:szCs w:val="36"/>
          <w:rtl/>
          <w:lang w:bidi="fa-IR"/>
        </w:rPr>
        <w:t xml:space="preserve"> که </w:t>
      </w:r>
      <w:r w:rsidR="0057244B">
        <w:rPr>
          <w:rFonts w:hint="cs"/>
          <w:sz w:val="36"/>
          <w:szCs w:val="36"/>
          <w:rtl/>
          <w:lang w:bidi="fa-IR"/>
        </w:rPr>
        <w:t>سن بیشتر</w:t>
      </w:r>
      <w:r w:rsidR="00885A44">
        <w:rPr>
          <w:rFonts w:hint="cs"/>
          <w:sz w:val="36"/>
          <w:szCs w:val="36"/>
          <w:rtl/>
          <w:lang w:bidi="fa-IR"/>
        </w:rPr>
        <w:t>با افزایش ریسک ناهنجاریها مرتبط بود</w:t>
      </w:r>
      <w:r w:rsidR="0057244B">
        <w:rPr>
          <w:rFonts w:hint="cs"/>
          <w:sz w:val="36"/>
          <w:szCs w:val="36"/>
          <w:rtl/>
          <w:lang w:bidi="fa-IR"/>
        </w:rPr>
        <w:t>ه اما ناهنجاریهای کروموزومی کنار گذاشته نشدند.</w:t>
      </w:r>
      <w:r w:rsidR="003F0A05">
        <w:rPr>
          <w:rFonts w:hint="cs"/>
          <w:sz w:val="36"/>
          <w:szCs w:val="36"/>
          <w:rtl/>
          <w:lang w:bidi="fa-IR"/>
        </w:rPr>
        <w:t xml:space="preserve"> </w:t>
      </w:r>
      <w:r w:rsidR="008D344D">
        <w:rPr>
          <w:rFonts w:hint="cs"/>
          <w:sz w:val="36"/>
          <w:szCs w:val="36"/>
          <w:rtl/>
          <w:lang w:bidi="fa-IR"/>
        </w:rPr>
        <w:t xml:space="preserve">هرچند </w:t>
      </w:r>
      <w:r w:rsidR="008D344D">
        <w:rPr>
          <w:sz w:val="36"/>
          <w:szCs w:val="36"/>
          <w:lang w:bidi="fa-IR"/>
        </w:rPr>
        <w:t>Baird</w:t>
      </w:r>
      <w:r w:rsidR="008D344D">
        <w:rPr>
          <w:rFonts w:hint="cs"/>
          <w:sz w:val="36"/>
          <w:szCs w:val="36"/>
          <w:rtl/>
          <w:lang w:bidi="fa-IR"/>
        </w:rPr>
        <w:t xml:space="preserve"> و همکارانش،سن خاصی را</w:t>
      </w:r>
      <w:r w:rsidR="00552F64">
        <w:rPr>
          <w:rFonts w:hint="cs"/>
          <w:sz w:val="36"/>
          <w:szCs w:val="36"/>
          <w:rtl/>
          <w:lang w:bidi="fa-IR"/>
        </w:rPr>
        <w:t xml:space="preserve"> که باعث افزایش نقصهای غیرکروموزومی تولد شود،مشخص نکردند اما کاهش خطی در میزان شیوع مجرای شریانی باز و تنگی ناحیه پیلور و </w:t>
      </w:r>
      <w:r w:rsidR="00B327DD">
        <w:rPr>
          <w:rFonts w:hint="cs"/>
          <w:sz w:val="36"/>
          <w:szCs w:val="36"/>
          <w:rtl/>
          <w:lang w:bidi="fa-IR"/>
        </w:rPr>
        <w:t>توزیع منحنی زنگی شکل با بالاترین میزان برای دررفتگی مادرزادی لگن در سن 30 سالگی را یافتند.</w:t>
      </w:r>
      <w:proofErr w:type="spellStart"/>
      <w:r w:rsidR="000F42A5">
        <w:rPr>
          <w:sz w:val="36"/>
          <w:szCs w:val="36"/>
          <w:lang w:bidi="fa-IR"/>
        </w:rPr>
        <w:t>Paradat</w:t>
      </w:r>
      <w:proofErr w:type="spellEnd"/>
      <w:r w:rsidR="000F42A5">
        <w:rPr>
          <w:rFonts w:hint="cs"/>
          <w:sz w:val="36"/>
          <w:szCs w:val="36"/>
          <w:rtl/>
          <w:lang w:bidi="fa-IR"/>
        </w:rPr>
        <w:t xml:space="preserve"> افزایشی در میزان شیوع نقصهای قلبی مادرزادی در مادران مسن تر پیدا نکرد،و سایر مطالعات </w:t>
      </w:r>
      <w:r w:rsidR="009B2A7A">
        <w:rPr>
          <w:rFonts w:hint="cs"/>
          <w:sz w:val="36"/>
          <w:szCs w:val="36"/>
          <w:rtl/>
          <w:lang w:bidi="fa-IR"/>
        </w:rPr>
        <w:t>ن</w:t>
      </w:r>
      <w:r w:rsidR="004702D2">
        <w:rPr>
          <w:rFonts w:hint="cs"/>
          <w:sz w:val="36"/>
          <w:szCs w:val="36"/>
          <w:rtl/>
          <w:lang w:bidi="fa-IR"/>
        </w:rPr>
        <w:t>شان داد که سن پایین مادر</w:t>
      </w:r>
      <w:r w:rsidR="009B2A7A">
        <w:rPr>
          <w:rFonts w:hint="cs"/>
          <w:sz w:val="36"/>
          <w:szCs w:val="36"/>
          <w:rtl/>
          <w:lang w:bidi="fa-IR"/>
        </w:rPr>
        <w:t xml:space="preserve">،عامل خطری برای </w:t>
      </w:r>
      <w:r w:rsidR="004702D2">
        <w:rPr>
          <w:rFonts w:hint="cs"/>
          <w:sz w:val="36"/>
          <w:szCs w:val="36"/>
          <w:rtl/>
          <w:lang w:bidi="fa-IR"/>
        </w:rPr>
        <w:t>گاستروشیزی(شکاف مادرزادی دیواره قدامی شکم) و پلی داکتیلی(وجود تعداد بیش از حد انگشت در دستها یا پاها) می باشد.</w:t>
      </w:r>
      <w:r w:rsidR="00F24FB3">
        <w:rPr>
          <w:rFonts w:hint="cs"/>
          <w:sz w:val="36"/>
          <w:szCs w:val="36"/>
          <w:rtl/>
          <w:lang w:bidi="fa-IR"/>
        </w:rPr>
        <w:t>در مقابل،</w:t>
      </w:r>
      <w:proofErr w:type="spellStart"/>
      <w:r w:rsidR="00F24FB3">
        <w:rPr>
          <w:sz w:val="36"/>
          <w:szCs w:val="36"/>
          <w:lang w:bidi="fa-IR"/>
        </w:rPr>
        <w:t>Abudu</w:t>
      </w:r>
      <w:proofErr w:type="spellEnd"/>
      <w:r w:rsidR="00F24FB3">
        <w:rPr>
          <w:rFonts w:hint="cs"/>
          <w:sz w:val="36"/>
          <w:szCs w:val="36"/>
          <w:rtl/>
          <w:lang w:bidi="fa-IR"/>
        </w:rPr>
        <w:t xml:space="preserve"> و همکارانش نشان دادند که سن هیچ تاثیری روی این نقصها ندارد.</w:t>
      </w:r>
      <w:r w:rsidR="00107CDD">
        <w:rPr>
          <w:rFonts w:hint="cs"/>
          <w:sz w:val="36"/>
          <w:szCs w:val="36"/>
          <w:rtl/>
          <w:lang w:bidi="fa-IR"/>
        </w:rPr>
        <w:t xml:space="preserve"> غربالگری وسیع</w:t>
      </w:r>
      <w:r w:rsidR="00115974">
        <w:rPr>
          <w:rFonts w:hint="cs"/>
          <w:sz w:val="36"/>
          <w:szCs w:val="36"/>
          <w:rtl/>
          <w:lang w:bidi="fa-IR"/>
        </w:rPr>
        <w:t xml:space="preserve"> برای نقصهای جنینی در زنان مسن</w:t>
      </w:r>
      <w:r w:rsidR="00AC6C77">
        <w:rPr>
          <w:rFonts w:hint="cs"/>
          <w:sz w:val="36"/>
          <w:szCs w:val="36"/>
          <w:rtl/>
          <w:lang w:bidi="fa-IR"/>
        </w:rPr>
        <w:t xml:space="preserve"> </w:t>
      </w:r>
      <w:r w:rsidR="00107CDD">
        <w:rPr>
          <w:rFonts w:hint="cs"/>
          <w:sz w:val="36"/>
          <w:szCs w:val="36"/>
          <w:rtl/>
          <w:lang w:bidi="fa-IR"/>
        </w:rPr>
        <w:t>تر با ریسک بیشتر،منجر به تولد نوزادان کمتری با ناهنجاریهای مادرزادی در سالهای اخیر گشته است.</w:t>
      </w:r>
      <w:r w:rsidR="0092767A">
        <w:rPr>
          <w:rFonts w:hint="cs"/>
          <w:sz w:val="36"/>
          <w:szCs w:val="36"/>
          <w:rtl/>
          <w:lang w:bidi="fa-IR"/>
        </w:rPr>
        <w:t>بنابراین،یک توضیح احتمالی برای افزایش نقص در زنان مسن</w:t>
      </w:r>
      <w:r w:rsidR="00AC6C77">
        <w:rPr>
          <w:rFonts w:hint="cs"/>
          <w:sz w:val="36"/>
          <w:szCs w:val="36"/>
          <w:rtl/>
          <w:lang w:bidi="fa-IR"/>
        </w:rPr>
        <w:t xml:space="preserve"> </w:t>
      </w:r>
      <w:r w:rsidR="0092767A">
        <w:rPr>
          <w:rFonts w:hint="cs"/>
          <w:sz w:val="36"/>
          <w:szCs w:val="36"/>
          <w:rtl/>
          <w:lang w:bidi="fa-IR"/>
        </w:rPr>
        <w:t>تر،سوءگیری تحقیق است.</w:t>
      </w:r>
      <w:r w:rsidR="00E16C9F">
        <w:rPr>
          <w:rFonts w:hint="cs"/>
          <w:sz w:val="36"/>
          <w:szCs w:val="36"/>
          <w:rtl/>
          <w:lang w:bidi="fa-IR"/>
        </w:rPr>
        <w:t xml:space="preserve">سایر توضیحات شامل: نقصهای ژنتیکی که خود </w:t>
      </w:r>
      <w:r w:rsidR="00464BAA">
        <w:rPr>
          <w:rFonts w:hint="cs"/>
          <w:sz w:val="36"/>
          <w:szCs w:val="36"/>
          <w:rtl/>
          <w:lang w:bidi="fa-IR"/>
        </w:rPr>
        <w:t xml:space="preserve">را </w:t>
      </w:r>
      <w:r w:rsidR="00E16C9F">
        <w:rPr>
          <w:rFonts w:hint="cs"/>
          <w:sz w:val="36"/>
          <w:szCs w:val="36"/>
          <w:rtl/>
          <w:lang w:bidi="fa-IR"/>
        </w:rPr>
        <w:t xml:space="preserve">بعلت افزایش قرارگیری سلولهای جنسی در معرض </w:t>
      </w:r>
      <w:r w:rsidR="00464BAA">
        <w:rPr>
          <w:rFonts w:hint="cs"/>
          <w:sz w:val="36"/>
          <w:szCs w:val="36"/>
          <w:rtl/>
          <w:lang w:bidi="fa-IR"/>
        </w:rPr>
        <w:t>عوامل زیست محیطی طی سالها،برای افزایش تنش اکسیداسیونی(عمل اکسید کردن یا اکسید شدن) آشکار میسازند.</w:t>
      </w:r>
      <w:r w:rsidR="004101D5">
        <w:rPr>
          <w:rFonts w:hint="cs"/>
          <w:sz w:val="36"/>
          <w:szCs w:val="36"/>
          <w:rtl/>
          <w:lang w:bidi="fa-IR"/>
        </w:rPr>
        <w:t>اووسیتهای زنان مسن</w:t>
      </w:r>
      <w:r w:rsidR="00AC6C77">
        <w:rPr>
          <w:rFonts w:hint="cs"/>
          <w:sz w:val="36"/>
          <w:szCs w:val="36"/>
          <w:rtl/>
          <w:lang w:bidi="fa-IR"/>
        </w:rPr>
        <w:t xml:space="preserve"> </w:t>
      </w:r>
      <w:r w:rsidR="004101D5">
        <w:rPr>
          <w:rFonts w:hint="cs"/>
          <w:sz w:val="36"/>
          <w:szCs w:val="36"/>
          <w:rtl/>
          <w:lang w:bidi="fa-IR"/>
        </w:rPr>
        <w:t xml:space="preserve">تر(سلول تولیدمثلی نابالغ زن در دوره قبل </w:t>
      </w:r>
      <w:r w:rsidR="004101D5">
        <w:rPr>
          <w:rFonts w:hint="cs"/>
          <w:sz w:val="36"/>
          <w:szCs w:val="36"/>
          <w:rtl/>
          <w:lang w:bidi="fa-IR"/>
        </w:rPr>
        <w:lastRenderedPageBreak/>
        <w:t>بارداری)</w:t>
      </w:r>
      <w:r w:rsidR="00884C97">
        <w:rPr>
          <w:rFonts w:hint="cs"/>
          <w:sz w:val="36"/>
          <w:szCs w:val="36"/>
          <w:rtl/>
          <w:lang w:bidi="fa-IR"/>
        </w:rPr>
        <w:t>تراکم تعداد میتوکندریها</w:t>
      </w:r>
      <w:r w:rsidR="000B67ED">
        <w:rPr>
          <w:rFonts w:hint="cs"/>
          <w:sz w:val="36"/>
          <w:szCs w:val="36"/>
          <w:rtl/>
          <w:lang w:bidi="fa-IR"/>
        </w:rPr>
        <w:t>،نسبت حجم میتوکندری و فضای مقطع عرضی میتوکندری</w:t>
      </w:r>
      <w:r w:rsidR="00884C97">
        <w:rPr>
          <w:rFonts w:hint="cs"/>
          <w:sz w:val="36"/>
          <w:szCs w:val="36"/>
          <w:rtl/>
          <w:lang w:bidi="fa-IR"/>
        </w:rPr>
        <w:t xml:space="preserve"> را افزایش داده</w:t>
      </w:r>
      <w:r w:rsidR="000B67ED">
        <w:rPr>
          <w:rFonts w:hint="cs"/>
          <w:sz w:val="36"/>
          <w:szCs w:val="36"/>
          <w:rtl/>
          <w:lang w:bidi="fa-IR"/>
        </w:rPr>
        <w:t xml:space="preserve">،نشان دهنده تغییرات ظریف اما کلی در ظرفیت فسفرسازی اکسیداسیونی است و </w:t>
      </w:r>
      <w:r w:rsidR="000B67ED">
        <w:rPr>
          <w:sz w:val="36"/>
          <w:szCs w:val="36"/>
          <w:lang w:bidi="fa-IR"/>
        </w:rPr>
        <w:t>DNA</w:t>
      </w:r>
      <w:r w:rsidR="000B67ED">
        <w:rPr>
          <w:rFonts w:hint="cs"/>
          <w:sz w:val="36"/>
          <w:szCs w:val="36"/>
          <w:rtl/>
          <w:lang w:bidi="fa-IR"/>
        </w:rPr>
        <w:t xml:space="preserve"> میتوکندری با حذفیات معمول را شامل میشود.</w:t>
      </w:r>
      <w:r w:rsidR="00222DF9">
        <w:rPr>
          <w:rFonts w:hint="cs"/>
          <w:sz w:val="36"/>
          <w:szCs w:val="36"/>
          <w:rtl/>
          <w:lang w:bidi="fa-IR"/>
        </w:rPr>
        <w:t xml:space="preserve">این تغییرات ممکن است به حالتهای فنوتیپی(ساختار فیزیکی و بیوشیمیایی و فیزیولوژیکی هر فرد)در فرزند با نسبت 1000 به 1، مادر به پدر در </w:t>
      </w:r>
      <w:r w:rsidR="00222DF9">
        <w:rPr>
          <w:sz w:val="36"/>
          <w:szCs w:val="36"/>
          <w:lang w:bidi="fa-IR"/>
        </w:rPr>
        <w:t>DNA</w:t>
      </w:r>
      <w:r w:rsidR="00222DF9">
        <w:rPr>
          <w:rFonts w:hint="cs"/>
          <w:sz w:val="36"/>
          <w:szCs w:val="36"/>
          <w:rtl/>
          <w:lang w:bidi="fa-IR"/>
        </w:rPr>
        <w:t xml:space="preserve"> میتوکندری موجود در سلول تخم منجر شود.</w:t>
      </w:r>
    </w:p>
    <w:p w:rsidR="00446577" w:rsidRDefault="00446577" w:rsidP="00446577">
      <w:pPr>
        <w:bidi/>
        <w:jc w:val="both"/>
        <w:rPr>
          <w:b/>
          <w:bCs/>
          <w:sz w:val="36"/>
          <w:szCs w:val="36"/>
          <w:rtl/>
          <w:lang w:bidi="fa-IR"/>
        </w:rPr>
      </w:pPr>
      <w:r w:rsidRPr="00446577">
        <w:rPr>
          <w:rFonts w:hint="cs"/>
          <w:b/>
          <w:bCs/>
          <w:sz w:val="36"/>
          <w:szCs w:val="36"/>
          <w:rtl/>
          <w:lang w:bidi="fa-IR"/>
        </w:rPr>
        <w:t>فشارخون بالا و پره اکلامپسی</w:t>
      </w:r>
    </w:p>
    <w:p w:rsidR="00446577" w:rsidRDefault="00446577" w:rsidP="00FF34DB">
      <w:pPr>
        <w:bidi/>
        <w:jc w:val="both"/>
        <w:rPr>
          <w:rFonts w:cs="Arial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سازگاری مهم بارداری،وضع گردش خون با مقاومت پایین و جریان بالا است.</w:t>
      </w:r>
      <w:r w:rsidR="00CE2CD3">
        <w:rPr>
          <w:rFonts w:hint="cs"/>
          <w:sz w:val="36"/>
          <w:szCs w:val="36"/>
          <w:rtl/>
          <w:lang w:bidi="fa-IR"/>
        </w:rPr>
        <w:t>بخصوص،فشار خون شریانی متوسط تا حدود 5 تا 10 میلیمتر جیوه کاهش می یابد و باز</w:t>
      </w:r>
      <w:r w:rsidR="00992E3F">
        <w:rPr>
          <w:rFonts w:hint="cs"/>
          <w:sz w:val="36"/>
          <w:szCs w:val="36"/>
          <w:rtl/>
          <w:lang w:bidi="fa-IR"/>
        </w:rPr>
        <w:t>ده قلبی تا حدود %35 از طریق افزایش حجم نبض و سرعت قلب</w:t>
      </w:r>
      <w:r w:rsidR="00CE2CD3">
        <w:rPr>
          <w:rFonts w:hint="cs"/>
          <w:sz w:val="36"/>
          <w:szCs w:val="36"/>
          <w:rtl/>
          <w:lang w:bidi="fa-IR"/>
        </w:rPr>
        <w:t xml:space="preserve"> </w:t>
      </w:r>
      <w:r w:rsidR="00294E5A" w:rsidRPr="00294E5A">
        <w:rPr>
          <w:rFonts w:cs="Arial" w:hint="cs"/>
          <w:sz w:val="36"/>
          <w:szCs w:val="36"/>
          <w:rtl/>
          <w:lang w:bidi="fa-IR"/>
        </w:rPr>
        <w:t>افزایش</w:t>
      </w:r>
      <w:r w:rsidR="00294E5A" w:rsidRPr="00294E5A">
        <w:rPr>
          <w:rFonts w:cs="Arial"/>
          <w:sz w:val="36"/>
          <w:szCs w:val="36"/>
          <w:rtl/>
          <w:lang w:bidi="fa-IR"/>
        </w:rPr>
        <w:t xml:space="preserve"> </w:t>
      </w:r>
      <w:r w:rsidR="00294E5A" w:rsidRPr="00294E5A">
        <w:rPr>
          <w:rFonts w:cs="Arial" w:hint="cs"/>
          <w:sz w:val="36"/>
          <w:szCs w:val="36"/>
          <w:rtl/>
          <w:lang w:bidi="fa-IR"/>
        </w:rPr>
        <w:t>می</w:t>
      </w:r>
      <w:r w:rsidR="00294E5A" w:rsidRPr="00294E5A">
        <w:rPr>
          <w:rFonts w:cs="Arial"/>
          <w:sz w:val="36"/>
          <w:szCs w:val="36"/>
          <w:rtl/>
          <w:lang w:bidi="fa-IR"/>
        </w:rPr>
        <w:t xml:space="preserve"> </w:t>
      </w:r>
      <w:r w:rsidR="00294E5A" w:rsidRPr="00294E5A">
        <w:rPr>
          <w:rFonts w:cs="Arial" w:hint="cs"/>
          <w:sz w:val="36"/>
          <w:szCs w:val="36"/>
          <w:rtl/>
          <w:lang w:bidi="fa-IR"/>
        </w:rPr>
        <w:t>یابد</w:t>
      </w:r>
      <w:r w:rsidR="00294E5A">
        <w:rPr>
          <w:rFonts w:cs="Arial" w:hint="cs"/>
          <w:sz w:val="36"/>
          <w:szCs w:val="36"/>
          <w:rtl/>
          <w:lang w:bidi="fa-IR"/>
        </w:rPr>
        <w:t>.</w:t>
      </w:r>
      <w:r w:rsidR="00EE347B">
        <w:rPr>
          <w:rFonts w:cs="Arial" w:hint="cs"/>
          <w:sz w:val="36"/>
          <w:szCs w:val="36"/>
          <w:rtl/>
          <w:lang w:bidi="fa-IR"/>
        </w:rPr>
        <w:t xml:space="preserve">مسیر </w:t>
      </w:r>
      <w:r w:rsidR="00E2700B">
        <w:rPr>
          <w:rFonts w:cs="Arial" w:hint="cs"/>
          <w:sz w:val="36"/>
          <w:szCs w:val="36"/>
          <w:rtl/>
          <w:lang w:bidi="fa-IR"/>
        </w:rPr>
        <w:t>تغییرات همودینامیک نرمال(علم مطالعه حرکات خون و نیروهای دخیل در آن) در بارداری به نظر میر</w:t>
      </w:r>
      <w:r w:rsidR="00EE347B">
        <w:rPr>
          <w:rFonts w:cs="Arial" w:hint="cs"/>
          <w:sz w:val="36"/>
          <w:szCs w:val="36"/>
          <w:rtl/>
          <w:lang w:bidi="fa-IR"/>
        </w:rPr>
        <w:t>سد</w:t>
      </w:r>
      <w:r w:rsidR="00E2700B">
        <w:rPr>
          <w:rFonts w:cs="Arial" w:hint="cs"/>
          <w:sz w:val="36"/>
          <w:szCs w:val="36"/>
          <w:rtl/>
          <w:lang w:bidi="fa-IR"/>
        </w:rPr>
        <w:t xml:space="preserve"> با آنچه که در سالخوردگی ذکر شده</w:t>
      </w:r>
      <w:r w:rsidR="00EE347B">
        <w:rPr>
          <w:rFonts w:cs="Arial" w:hint="cs"/>
          <w:sz w:val="36"/>
          <w:szCs w:val="36"/>
          <w:rtl/>
          <w:lang w:bidi="fa-IR"/>
        </w:rPr>
        <w:t xml:space="preserve"> مغایر باشد</w:t>
      </w:r>
      <w:r w:rsidR="00E2700B">
        <w:rPr>
          <w:rFonts w:cs="Arial" w:hint="cs"/>
          <w:sz w:val="36"/>
          <w:szCs w:val="36"/>
          <w:rtl/>
          <w:lang w:bidi="fa-IR"/>
        </w:rPr>
        <w:t xml:space="preserve">،که </w:t>
      </w:r>
      <w:r w:rsidR="003062B5">
        <w:rPr>
          <w:rFonts w:cs="Arial" w:hint="cs"/>
          <w:sz w:val="36"/>
          <w:szCs w:val="36"/>
          <w:rtl/>
          <w:lang w:bidi="fa-IR"/>
        </w:rPr>
        <w:t>بعلت فقدان تدریجی کمپلیانس(کیفیت تحمل فشار بدون از هم گسیخته شدن)</w:t>
      </w:r>
      <w:r w:rsidR="00FF34DB">
        <w:rPr>
          <w:rFonts w:cs="Arial" w:hint="cs"/>
          <w:sz w:val="36"/>
          <w:szCs w:val="36"/>
          <w:rtl/>
          <w:lang w:bidi="fa-IR"/>
        </w:rPr>
        <w:t>،</w:t>
      </w:r>
      <w:r w:rsidR="003062B5">
        <w:rPr>
          <w:rFonts w:cs="Arial" w:hint="cs"/>
          <w:sz w:val="36"/>
          <w:szCs w:val="36"/>
          <w:rtl/>
          <w:lang w:bidi="fa-IR"/>
        </w:rPr>
        <w:t xml:space="preserve">کاهش حساسیت عروقی </w:t>
      </w:r>
      <w:r w:rsidR="00EE347B">
        <w:rPr>
          <w:rFonts w:cs="Arial" w:hint="cs"/>
          <w:sz w:val="36"/>
          <w:szCs w:val="36"/>
          <w:rtl/>
          <w:lang w:bidi="fa-IR"/>
        </w:rPr>
        <w:t>به گشادکننده های عروق خونی وابسته به اندوتلیوم(لایه های سلولی اپی تلیومی پوشاننده سطوح داخلی عروق)،فقدان کمپلیانس بافت عضلانی قلب و گردش خون آئورتی کمتر در زمان دیاستول(اتساع قلب بویژه بطنها)</w:t>
      </w:r>
      <w:r w:rsidR="00FF34DB">
        <w:rPr>
          <w:rFonts w:cs="Arial" w:hint="cs"/>
          <w:sz w:val="36"/>
          <w:szCs w:val="36"/>
          <w:rtl/>
          <w:lang w:bidi="fa-IR"/>
        </w:rPr>
        <w:t>،</w:t>
      </w:r>
      <w:r w:rsidR="00FF34DB" w:rsidRPr="00FF34DB">
        <w:rPr>
          <w:rFonts w:hint="cs"/>
          <w:rtl/>
        </w:rPr>
        <w:t xml:space="preserve"> </w:t>
      </w:r>
      <w:r w:rsidR="00FF34DB" w:rsidRPr="00FF34DB">
        <w:rPr>
          <w:rFonts w:cs="Arial" w:hint="cs"/>
          <w:sz w:val="36"/>
          <w:szCs w:val="36"/>
          <w:rtl/>
          <w:lang w:bidi="fa-IR"/>
        </w:rPr>
        <w:t>انطباق</w:t>
      </w:r>
      <w:r w:rsidR="00FF34DB" w:rsidRPr="00FF34DB">
        <w:rPr>
          <w:rFonts w:cs="Arial"/>
          <w:sz w:val="36"/>
          <w:szCs w:val="36"/>
          <w:rtl/>
          <w:lang w:bidi="fa-IR"/>
        </w:rPr>
        <w:t xml:space="preserve"> </w:t>
      </w:r>
      <w:r w:rsidR="00FF34DB" w:rsidRPr="00FF34DB">
        <w:rPr>
          <w:rFonts w:cs="Arial" w:hint="cs"/>
          <w:sz w:val="36"/>
          <w:szCs w:val="36"/>
          <w:rtl/>
          <w:lang w:bidi="fa-IR"/>
        </w:rPr>
        <w:t>با</w:t>
      </w:r>
      <w:r w:rsidR="00FF34DB" w:rsidRPr="00FF34DB">
        <w:rPr>
          <w:rFonts w:cs="Arial"/>
          <w:sz w:val="36"/>
          <w:szCs w:val="36"/>
          <w:rtl/>
          <w:lang w:bidi="fa-IR"/>
        </w:rPr>
        <w:t xml:space="preserve"> </w:t>
      </w:r>
      <w:r w:rsidR="00FF34DB" w:rsidRPr="00FF34DB">
        <w:rPr>
          <w:rFonts w:cs="Arial" w:hint="cs"/>
          <w:sz w:val="36"/>
          <w:szCs w:val="36"/>
          <w:rtl/>
          <w:lang w:bidi="fa-IR"/>
        </w:rPr>
        <w:t>بارداری</w:t>
      </w:r>
      <w:r w:rsidR="00FF34DB" w:rsidRPr="00FF34DB">
        <w:rPr>
          <w:rFonts w:cs="Arial"/>
          <w:sz w:val="36"/>
          <w:szCs w:val="36"/>
          <w:rtl/>
          <w:lang w:bidi="fa-IR"/>
        </w:rPr>
        <w:t xml:space="preserve"> </w:t>
      </w:r>
      <w:r w:rsidR="00FF34DB" w:rsidRPr="00FF34DB">
        <w:rPr>
          <w:rFonts w:cs="Arial" w:hint="cs"/>
          <w:sz w:val="36"/>
          <w:szCs w:val="36"/>
          <w:rtl/>
          <w:lang w:bidi="fa-IR"/>
        </w:rPr>
        <w:t>را</w:t>
      </w:r>
      <w:r w:rsidR="00FF34DB">
        <w:rPr>
          <w:rFonts w:cs="Arial" w:hint="cs"/>
          <w:sz w:val="36"/>
          <w:szCs w:val="36"/>
          <w:rtl/>
          <w:lang w:bidi="fa-IR"/>
        </w:rPr>
        <w:t xml:space="preserve"> سختتر میسازد.</w:t>
      </w:r>
    </w:p>
    <w:p w:rsidR="00AB5485" w:rsidRDefault="002B6C04" w:rsidP="00EF77B8">
      <w:pPr>
        <w:bidi/>
        <w:jc w:val="both"/>
        <w:rPr>
          <w:rFonts w:cs="Arial"/>
          <w:sz w:val="36"/>
          <w:szCs w:val="36"/>
          <w:rtl/>
          <w:lang w:bidi="fa-IR"/>
        </w:rPr>
      </w:pPr>
      <w:r>
        <w:rPr>
          <w:rFonts w:cs="Arial" w:hint="cs"/>
          <w:sz w:val="36"/>
          <w:szCs w:val="36"/>
          <w:rtl/>
          <w:lang w:bidi="fa-IR"/>
        </w:rPr>
        <w:t>فشار خون بالای مزمن، در زنان باردار مسن تر از زنان باردار جوانتر شایعتر است و %10 تا %20 از این بارداری ها را دشوار می کند.</w:t>
      </w:r>
      <w:r w:rsidR="00A1465D">
        <w:rPr>
          <w:rFonts w:cs="Arial"/>
          <w:sz w:val="36"/>
          <w:szCs w:val="36"/>
          <w:lang w:bidi="fa-IR"/>
        </w:rPr>
        <w:t>Gilbert</w:t>
      </w:r>
      <w:r w:rsidR="00A1465D">
        <w:rPr>
          <w:rFonts w:cs="Arial" w:hint="cs"/>
          <w:sz w:val="36"/>
          <w:szCs w:val="36"/>
          <w:rtl/>
          <w:lang w:bidi="fa-IR"/>
        </w:rPr>
        <w:t xml:space="preserve"> و همکارانش مشخص کردند که فشارخون بالای مزمن، پنج برابر در </w:t>
      </w:r>
      <w:r w:rsidR="00E145DF">
        <w:rPr>
          <w:rFonts w:cs="Arial" w:hint="cs"/>
          <w:sz w:val="36"/>
          <w:szCs w:val="36"/>
          <w:rtl/>
          <w:lang w:bidi="fa-IR"/>
        </w:rPr>
        <w:t>نولی پاراهای مسن تر(زنی که هرگز فرزند زنده ای به دنیا نیاورده است)</w:t>
      </w:r>
      <w:r w:rsidR="00CD1673">
        <w:rPr>
          <w:rFonts w:cs="Arial" w:hint="cs"/>
          <w:sz w:val="36"/>
          <w:szCs w:val="36"/>
          <w:rtl/>
          <w:lang w:bidi="fa-IR"/>
        </w:rPr>
        <w:t xml:space="preserve"> و نه برابر در مولتی پاراها</w:t>
      </w:r>
      <w:r w:rsidR="006F1AE1">
        <w:rPr>
          <w:rFonts w:cs="Arial" w:hint="cs"/>
          <w:sz w:val="36"/>
          <w:szCs w:val="36"/>
          <w:rtl/>
          <w:lang w:bidi="fa-IR"/>
        </w:rPr>
        <w:t>ی مسن تر</w:t>
      </w:r>
      <w:r w:rsidR="00CD1673">
        <w:rPr>
          <w:rFonts w:cs="Arial" w:hint="cs"/>
          <w:sz w:val="36"/>
          <w:szCs w:val="36"/>
          <w:rtl/>
          <w:lang w:bidi="fa-IR"/>
        </w:rPr>
        <w:t>(زنی که دو یا بیش از دو حاملگی داشته که زمان تولد نوزاد زنده یا مرده بوده) در مقایسه با گروه شاهد،افزایش یافته است.</w:t>
      </w:r>
      <w:r w:rsidR="00EC3837">
        <w:rPr>
          <w:rFonts w:cs="Arial" w:hint="cs"/>
          <w:sz w:val="36"/>
          <w:szCs w:val="36"/>
          <w:rtl/>
          <w:lang w:bidi="fa-IR"/>
        </w:rPr>
        <w:t>زنانی که از قبل دارای فشارخون بالا بوده اند</w:t>
      </w:r>
      <w:r w:rsidR="00FF0E1D">
        <w:rPr>
          <w:rFonts w:cs="Arial" w:hint="cs"/>
          <w:sz w:val="36"/>
          <w:szCs w:val="36"/>
          <w:rtl/>
          <w:lang w:bidi="fa-IR"/>
        </w:rPr>
        <w:t>،در معرض خطر بیشتری برای پره اکلامپسی،قطع ناگهانی جفت جنین و محدودیت رشد درون رحمی هستند.</w:t>
      </w:r>
      <w:r w:rsidR="008B0FB8">
        <w:rPr>
          <w:rFonts w:cs="Arial" w:hint="cs"/>
          <w:sz w:val="36"/>
          <w:szCs w:val="36"/>
          <w:rtl/>
          <w:lang w:bidi="fa-IR"/>
        </w:rPr>
        <w:t xml:space="preserve">بیشتر بررسی ها در </w:t>
      </w:r>
      <w:r w:rsidR="008B0FB8">
        <w:rPr>
          <w:rFonts w:cs="Arial" w:hint="cs"/>
          <w:sz w:val="36"/>
          <w:szCs w:val="36"/>
          <w:rtl/>
          <w:lang w:bidi="fa-IR"/>
        </w:rPr>
        <w:lastRenderedPageBreak/>
        <w:t>نوشته های مربوطه،افزایش میزان شیوع پره اکلامپسی را هم در نولی پاراها و هم در مولتی پاراهای بالای 35 سال گزارش کرده اند که %17 از این    باردا</w:t>
      </w:r>
      <w:r w:rsidR="00EF77B8">
        <w:rPr>
          <w:rFonts w:cs="Arial" w:hint="cs"/>
          <w:sz w:val="36"/>
          <w:szCs w:val="36"/>
          <w:rtl/>
          <w:lang w:bidi="fa-IR"/>
        </w:rPr>
        <w:t>ری ها را مشکل میسازند.</w:t>
      </w:r>
      <w:r w:rsidR="00FD6B1D">
        <w:rPr>
          <w:rFonts w:cs="Arial" w:hint="cs"/>
          <w:sz w:val="36"/>
          <w:szCs w:val="36"/>
          <w:rtl/>
          <w:lang w:bidi="fa-IR"/>
        </w:rPr>
        <w:t xml:space="preserve"> </w:t>
      </w:r>
      <w:proofErr w:type="gramStart"/>
      <w:r w:rsidR="00FD6B1D">
        <w:rPr>
          <w:rFonts w:cs="Arial"/>
          <w:sz w:val="36"/>
          <w:szCs w:val="36"/>
          <w:lang w:bidi="fa-IR"/>
        </w:rPr>
        <w:t>Gilbert</w:t>
      </w:r>
      <w:r w:rsidR="00FD6B1D">
        <w:rPr>
          <w:rFonts w:cs="Arial" w:hint="cs"/>
          <w:sz w:val="36"/>
          <w:szCs w:val="36"/>
          <w:rtl/>
          <w:lang w:bidi="fa-IR"/>
        </w:rPr>
        <w:t xml:space="preserve"> و همکارانش افزایش %60 میزان پره اکلامپسی را در نولی پاراهای مسن تر در مقایسه با نولی پاراهای گروه شاهد و دو برابر بودن این میزان برای مولتی پاراهای مسن تر را اعلام کردند.</w:t>
      </w:r>
      <w:proofErr w:type="gramEnd"/>
      <w:r w:rsidR="00FD6B1D">
        <w:rPr>
          <w:rFonts w:cs="Arial" w:hint="cs"/>
          <w:sz w:val="36"/>
          <w:szCs w:val="36"/>
          <w:rtl/>
          <w:lang w:bidi="fa-IR"/>
        </w:rPr>
        <w:t xml:space="preserve"> </w:t>
      </w:r>
      <w:r w:rsidR="00C037F2">
        <w:rPr>
          <w:rFonts w:cs="Arial" w:hint="cs"/>
          <w:sz w:val="36"/>
          <w:szCs w:val="36"/>
          <w:rtl/>
          <w:lang w:bidi="fa-IR"/>
        </w:rPr>
        <w:t xml:space="preserve">خطر پره اکلامپسی در بارداری دوم با سن مادر (3/1 برابر در هر 5 سال بالاتر رفتن سن) و </w:t>
      </w:r>
      <w:r w:rsidR="00A90AEA">
        <w:rPr>
          <w:rFonts w:cs="Arial" w:hint="cs"/>
          <w:sz w:val="36"/>
          <w:szCs w:val="36"/>
          <w:rtl/>
          <w:lang w:bidi="fa-IR"/>
        </w:rPr>
        <w:t>با فاصله بین بارداری اول و دوم(5/1 برابر با هر 5 سال فاصله)</w:t>
      </w:r>
      <w:r w:rsidR="0054070F">
        <w:rPr>
          <w:rFonts w:cs="Arial" w:hint="cs"/>
          <w:sz w:val="36"/>
          <w:szCs w:val="36"/>
          <w:rtl/>
          <w:lang w:bidi="fa-IR"/>
        </w:rPr>
        <w:t xml:space="preserve"> افزایش یافت.</w:t>
      </w:r>
      <w:r w:rsidR="0020070E">
        <w:rPr>
          <w:rFonts w:cs="Arial" w:hint="cs"/>
          <w:sz w:val="36"/>
          <w:szCs w:val="36"/>
          <w:rtl/>
          <w:lang w:bidi="fa-IR"/>
        </w:rPr>
        <w:t xml:space="preserve">از طرف دیگر،مطالعه اخیر </w:t>
      </w:r>
      <w:r w:rsidR="0020070E">
        <w:rPr>
          <w:rFonts w:cs="Arial"/>
          <w:sz w:val="36"/>
          <w:szCs w:val="36"/>
          <w:lang w:bidi="fa-IR"/>
        </w:rPr>
        <w:t>Clearly-Goldman</w:t>
      </w:r>
      <w:r w:rsidR="0020070E">
        <w:rPr>
          <w:rFonts w:cs="Arial" w:hint="cs"/>
          <w:sz w:val="36"/>
          <w:szCs w:val="36"/>
          <w:rtl/>
          <w:lang w:bidi="fa-IR"/>
        </w:rPr>
        <w:t xml:space="preserve"> و همکاران</w:t>
      </w:r>
      <w:r w:rsidR="00CF657F">
        <w:rPr>
          <w:rFonts w:cs="Arial" w:hint="cs"/>
          <w:sz w:val="36"/>
          <w:szCs w:val="36"/>
          <w:rtl/>
          <w:lang w:bidi="fa-IR"/>
        </w:rPr>
        <w:t>،</w:t>
      </w:r>
      <w:r w:rsidR="0020070E">
        <w:rPr>
          <w:rFonts w:cs="Arial" w:hint="cs"/>
          <w:sz w:val="36"/>
          <w:szCs w:val="36"/>
          <w:rtl/>
          <w:lang w:bidi="fa-IR"/>
        </w:rPr>
        <w:t xml:space="preserve"> 36056 بیمار را شامل میشود که در آزمایش </w:t>
      </w:r>
      <w:r w:rsidR="0020070E">
        <w:rPr>
          <w:rFonts w:cs="Arial"/>
          <w:sz w:val="36"/>
          <w:szCs w:val="36"/>
          <w:lang w:bidi="fa-IR"/>
        </w:rPr>
        <w:t>FASTER</w:t>
      </w:r>
      <w:r w:rsidR="0020070E">
        <w:rPr>
          <w:rFonts w:cs="Arial" w:hint="cs"/>
          <w:sz w:val="36"/>
          <w:szCs w:val="36"/>
          <w:rtl/>
          <w:lang w:bidi="fa-IR"/>
        </w:rPr>
        <w:t xml:space="preserve"> ثبت نام کردند،</w:t>
      </w:r>
      <w:r w:rsidR="00CF657F">
        <w:rPr>
          <w:rFonts w:cs="Arial" w:hint="cs"/>
          <w:sz w:val="36"/>
          <w:szCs w:val="36"/>
          <w:rtl/>
          <w:lang w:bidi="fa-IR"/>
        </w:rPr>
        <w:t xml:space="preserve">آنها </w:t>
      </w:r>
      <w:r w:rsidR="0020070E">
        <w:rPr>
          <w:rFonts w:cs="Arial" w:hint="cs"/>
          <w:sz w:val="36"/>
          <w:szCs w:val="36"/>
          <w:rtl/>
          <w:lang w:bidi="fa-IR"/>
        </w:rPr>
        <w:t>دریافتند که افزایش سن مادر</w:t>
      </w:r>
      <w:r w:rsidR="004B6A76">
        <w:rPr>
          <w:rFonts w:cs="Arial" w:hint="cs"/>
          <w:sz w:val="36"/>
          <w:szCs w:val="36"/>
          <w:rtl/>
          <w:lang w:bidi="fa-IR"/>
        </w:rPr>
        <w:t xml:space="preserve"> با افزایش ریسک برای عوارض فشار و تنش </w:t>
      </w:r>
      <w:r w:rsidR="0020070E">
        <w:rPr>
          <w:rFonts w:cs="Arial" w:hint="cs"/>
          <w:sz w:val="36"/>
          <w:szCs w:val="36"/>
          <w:rtl/>
          <w:lang w:bidi="fa-IR"/>
        </w:rPr>
        <w:t>بالای بارداری مانند: فشار خون بالای دوران بارداری یا پره اکلامپسی،مرتبط نبوده است.</w:t>
      </w:r>
      <w:r w:rsidR="00D062FC">
        <w:rPr>
          <w:rFonts w:cs="Arial" w:hint="cs"/>
          <w:sz w:val="36"/>
          <w:szCs w:val="36"/>
          <w:rtl/>
          <w:lang w:bidi="fa-IR"/>
        </w:rPr>
        <w:t xml:space="preserve">متغیرهای زیادی شامل: شاخص توده بدن،تلاش،تحصیلات،وضعیت تاهل،استعمال دخانیات،اوضاع پزشکی فرد پیش از بارداری،شرح پیامد بارداری نامساعد و استفاده از مراقبت کمکی مربوط به تولید مثل به این منظور کنترل </w:t>
      </w:r>
      <w:r w:rsidR="00AB5485">
        <w:rPr>
          <w:rFonts w:cs="Arial" w:hint="cs"/>
          <w:sz w:val="36"/>
          <w:szCs w:val="36"/>
          <w:rtl/>
          <w:lang w:bidi="fa-IR"/>
        </w:rPr>
        <w:t xml:space="preserve">  </w:t>
      </w:r>
      <w:r w:rsidR="00D062FC">
        <w:rPr>
          <w:rFonts w:cs="Arial" w:hint="cs"/>
          <w:sz w:val="36"/>
          <w:szCs w:val="36"/>
          <w:rtl/>
          <w:lang w:bidi="fa-IR"/>
        </w:rPr>
        <w:t>شده اند.</w:t>
      </w:r>
    </w:p>
    <w:p w:rsidR="002B6C04" w:rsidRDefault="00AB5485" w:rsidP="00AB5485">
      <w:pPr>
        <w:bidi/>
        <w:jc w:val="both"/>
        <w:rPr>
          <w:rFonts w:cs="Arial"/>
          <w:b/>
          <w:bCs/>
          <w:sz w:val="36"/>
          <w:szCs w:val="36"/>
          <w:rtl/>
          <w:lang w:bidi="fa-IR"/>
        </w:rPr>
      </w:pPr>
      <w:r w:rsidRPr="00AB5485">
        <w:rPr>
          <w:rFonts w:cs="Arial" w:hint="cs"/>
          <w:b/>
          <w:bCs/>
          <w:sz w:val="36"/>
          <w:szCs w:val="36"/>
          <w:rtl/>
          <w:lang w:bidi="fa-IR"/>
        </w:rPr>
        <w:t>بیماری دیابت</w:t>
      </w:r>
      <w:r w:rsidR="00D062FC" w:rsidRPr="00AB5485">
        <w:rPr>
          <w:rFonts w:cs="Arial" w:hint="cs"/>
          <w:b/>
          <w:bCs/>
          <w:sz w:val="36"/>
          <w:szCs w:val="36"/>
          <w:rtl/>
          <w:lang w:bidi="fa-IR"/>
        </w:rPr>
        <w:t xml:space="preserve"> </w:t>
      </w:r>
    </w:p>
    <w:p w:rsidR="00AB5485" w:rsidRDefault="00327E06" w:rsidP="009B4C02">
      <w:pPr>
        <w:bidi/>
        <w:jc w:val="both"/>
        <w:rPr>
          <w:rFonts w:cs="Arial"/>
          <w:sz w:val="36"/>
          <w:szCs w:val="36"/>
          <w:rtl/>
          <w:lang w:bidi="fa-IR"/>
        </w:rPr>
      </w:pPr>
      <w:r>
        <w:rPr>
          <w:rFonts w:cs="Arial" w:hint="cs"/>
          <w:sz w:val="36"/>
          <w:szCs w:val="36"/>
          <w:rtl/>
          <w:lang w:bidi="fa-IR"/>
        </w:rPr>
        <w:t>مادران با سن بالاتر،بیشتر احتمال دارد نوعی از دیابت را در مقایسه با زنان جوانتر داشته باشند.</w:t>
      </w:r>
      <w:r w:rsidR="00A2530B">
        <w:rPr>
          <w:rFonts w:cs="Arial" w:hint="cs"/>
          <w:sz w:val="36"/>
          <w:szCs w:val="36"/>
          <w:rtl/>
          <w:lang w:bidi="fa-IR"/>
        </w:rPr>
        <w:t xml:space="preserve">عملکرد سلولی </w:t>
      </w:r>
      <w:r w:rsidR="00A2530B">
        <w:rPr>
          <w:rFonts w:cs="Arial"/>
          <w:sz w:val="36"/>
          <w:szCs w:val="36"/>
          <w:lang w:bidi="fa-IR"/>
        </w:rPr>
        <w:t>B</w:t>
      </w:r>
      <w:r w:rsidR="00A2530B">
        <w:rPr>
          <w:rFonts w:cs="Arial" w:hint="cs"/>
          <w:sz w:val="36"/>
          <w:szCs w:val="36"/>
          <w:rtl/>
          <w:lang w:bidi="fa-IR"/>
        </w:rPr>
        <w:t xml:space="preserve"> لوزالمعده و درجه حساسیت انسولین با بالا رفتن سن،کاهش می یابد،تا %16 از زنان با سن بیشتر برای مادر شدن،آزمایش خطای مجاز گلوکز خون غیرطبیعی را دارند.</w:t>
      </w:r>
      <w:r w:rsidR="00B8127A">
        <w:rPr>
          <w:rFonts w:cs="Arial" w:hint="cs"/>
          <w:sz w:val="36"/>
          <w:szCs w:val="36"/>
          <w:rtl/>
          <w:lang w:bidi="fa-IR"/>
        </w:rPr>
        <w:t xml:space="preserve">در حقیقت،سن بالای مادر یکی از عوامل خطر تثبیت شده برای بیماری دیابت دوران بارداری و برای عودش در بارداری </w:t>
      </w:r>
      <w:r w:rsidR="00A33255">
        <w:rPr>
          <w:rFonts w:cs="Arial" w:hint="cs"/>
          <w:sz w:val="36"/>
          <w:szCs w:val="36"/>
          <w:rtl/>
          <w:lang w:bidi="fa-IR"/>
        </w:rPr>
        <w:t>بعدی است و گزارش شده که به</w:t>
      </w:r>
      <w:r w:rsidR="00B8127A">
        <w:rPr>
          <w:rFonts w:cs="Arial" w:hint="cs"/>
          <w:sz w:val="36"/>
          <w:szCs w:val="36"/>
          <w:rtl/>
          <w:lang w:bidi="fa-IR"/>
        </w:rPr>
        <w:t xml:space="preserve"> میزان %65 می باشد.</w:t>
      </w:r>
      <w:r w:rsidR="00D41139">
        <w:rPr>
          <w:rFonts w:cs="Arial" w:hint="cs"/>
          <w:sz w:val="36"/>
          <w:szCs w:val="36"/>
          <w:rtl/>
          <w:lang w:bidi="fa-IR"/>
        </w:rPr>
        <w:t>ممکن اس</w:t>
      </w:r>
      <w:r w:rsidR="00DE34CD">
        <w:rPr>
          <w:rFonts w:cs="Arial" w:hint="cs"/>
          <w:sz w:val="36"/>
          <w:szCs w:val="36"/>
          <w:rtl/>
          <w:lang w:bidi="fa-IR"/>
        </w:rPr>
        <w:t xml:space="preserve">ت </w:t>
      </w:r>
      <w:r w:rsidR="00D41139">
        <w:rPr>
          <w:rFonts w:cs="Arial" w:hint="cs"/>
          <w:sz w:val="36"/>
          <w:szCs w:val="36"/>
          <w:rtl/>
          <w:lang w:bidi="fa-IR"/>
        </w:rPr>
        <w:t>ارتباط بین سالخوردگی و آسیب اندوتلیومی عروقی پیشرونده یا تا حدودی بعلت افزایش شیوع چاقی با سن،</w:t>
      </w:r>
      <w:r w:rsidR="00DE34CD">
        <w:rPr>
          <w:rFonts w:cs="Arial" w:hint="cs"/>
          <w:sz w:val="36"/>
          <w:szCs w:val="36"/>
          <w:rtl/>
          <w:lang w:bidi="fa-IR"/>
        </w:rPr>
        <w:t>وضعیت مربوط به کاهش میزان حساسیت انسولین در درجه دوم اهمیت باشد.</w:t>
      </w:r>
      <w:r w:rsidR="00D128B8">
        <w:rPr>
          <w:rFonts w:cs="Arial"/>
          <w:sz w:val="36"/>
          <w:szCs w:val="36"/>
          <w:lang w:bidi="fa-IR"/>
        </w:rPr>
        <w:t>Tan</w:t>
      </w:r>
      <w:r w:rsidR="001F107F">
        <w:rPr>
          <w:rFonts w:cs="Arial" w:hint="cs"/>
          <w:sz w:val="36"/>
          <w:szCs w:val="36"/>
          <w:rtl/>
          <w:lang w:bidi="fa-IR"/>
        </w:rPr>
        <w:t>و</w:t>
      </w:r>
      <w:r w:rsidR="001F107F">
        <w:rPr>
          <w:rFonts w:cs="Arial"/>
          <w:sz w:val="36"/>
          <w:szCs w:val="36"/>
          <w:lang w:bidi="fa-IR"/>
        </w:rPr>
        <w:t>Tan</w:t>
      </w:r>
      <w:r w:rsidR="00D128B8">
        <w:rPr>
          <w:rFonts w:cs="Arial" w:hint="cs"/>
          <w:sz w:val="36"/>
          <w:szCs w:val="36"/>
          <w:rtl/>
          <w:lang w:bidi="fa-IR"/>
        </w:rPr>
        <w:t xml:space="preserve"> مشخص کرد</w:t>
      </w:r>
      <w:r w:rsidR="001F107F">
        <w:rPr>
          <w:rFonts w:cs="Arial" w:hint="cs"/>
          <w:sz w:val="36"/>
          <w:szCs w:val="36"/>
          <w:rtl/>
          <w:lang w:bidi="fa-IR"/>
        </w:rPr>
        <w:t>ند</w:t>
      </w:r>
      <w:r w:rsidR="00D128B8">
        <w:rPr>
          <w:rFonts w:cs="Arial" w:hint="cs"/>
          <w:sz w:val="36"/>
          <w:szCs w:val="36"/>
          <w:rtl/>
          <w:lang w:bidi="fa-IR"/>
        </w:rPr>
        <w:t xml:space="preserve"> که زنان بالای 35 سال که برای اولین بار حامله می شوند</w:t>
      </w:r>
      <w:r w:rsidR="00E0584F">
        <w:rPr>
          <w:rFonts w:cs="Arial" w:hint="cs"/>
          <w:sz w:val="36"/>
          <w:szCs w:val="36"/>
          <w:rtl/>
          <w:lang w:bidi="fa-IR"/>
        </w:rPr>
        <w:t xml:space="preserve">،افزایش شش برابری خطر دیابت پیشرونده دوران </w:t>
      </w:r>
      <w:r w:rsidR="00E0584F">
        <w:rPr>
          <w:rFonts w:cs="Arial" w:hint="cs"/>
          <w:sz w:val="36"/>
          <w:szCs w:val="36"/>
          <w:rtl/>
          <w:lang w:bidi="fa-IR"/>
        </w:rPr>
        <w:lastRenderedPageBreak/>
        <w:t>بارداری را در مقایسه با زنانی با شرایط مشابه ولی جوانتر،داشته اند.</w:t>
      </w:r>
      <w:r w:rsidR="000A0E40">
        <w:rPr>
          <w:rFonts w:cs="Arial" w:hint="cs"/>
          <w:sz w:val="36"/>
          <w:szCs w:val="36"/>
          <w:rtl/>
          <w:lang w:bidi="fa-IR"/>
        </w:rPr>
        <w:t>(%2/16 در مقابل %8/2).</w:t>
      </w:r>
      <w:proofErr w:type="spellStart"/>
      <w:r w:rsidR="000A0E40">
        <w:rPr>
          <w:rFonts w:cs="Arial"/>
          <w:sz w:val="36"/>
          <w:szCs w:val="36"/>
          <w:lang w:bidi="fa-IR"/>
        </w:rPr>
        <w:t>Jacobsson</w:t>
      </w:r>
      <w:proofErr w:type="spellEnd"/>
      <w:r w:rsidR="00EA3BD0">
        <w:rPr>
          <w:rFonts w:cs="Arial" w:hint="cs"/>
          <w:sz w:val="36"/>
          <w:szCs w:val="36"/>
          <w:rtl/>
          <w:lang w:bidi="fa-IR"/>
        </w:rPr>
        <w:t xml:space="preserve"> و همکارانش </w:t>
      </w:r>
      <w:r w:rsidR="000A0E40">
        <w:rPr>
          <w:rFonts w:cs="Arial" w:hint="cs"/>
          <w:sz w:val="36"/>
          <w:szCs w:val="36"/>
          <w:rtl/>
          <w:lang w:bidi="fa-IR"/>
        </w:rPr>
        <w:t xml:space="preserve">افزایش خطر دیابت دوران بارداری را برای زنان 40 تا 44 سال </w:t>
      </w:r>
      <w:r w:rsidR="000A0E40" w:rsidRPr="000A0E40">
        <w:rPr>
          <w:rFonts w:cs="Arial"/>
          <w:sz w:val="36"/>
          <w:szCs w:val="36"/>
          <w:rtl/>
          <w:lang w:bidi="fa-IR"/>
        </w:rPr>
        <w:t>(</w:t>
      </w:r>
      <w:r w:rsidR="000A0E40" w:rsidRPr="000A0E40">
        <w:rPr>
          <w:rFonts w:cs="Arial"/>
          <w:sz w:val="36"/>
          <w:szCs w:val="36"/>
          <w:lang w:bidi="fa-IR"/>
        </w:rPr>
        <w:t>OR 3.43, 95% CI 3.04 to 3.86</w:t>
      </w:r>
      <w:r w:rsidR="000A0E40" w:rsidRPr="000A0E40">
        <w:rPr>
          <w:rFonts w:cs="Arial"/>
          <w:sz w:val="36"/>
          <w:szCs w:val="36"/>
          <w:rtl/>
          <w:lang w:bidi="fa-IR"/>
        </w:rPr>
        <w:t>)</w:t>
      </w:r>
      <w:r w:rsidR="000A0E40">
        <w:rPr>
          <w:rFonts w:cs="Arial" w:hint="cs"/>
          <w:sz w:val="36"/>
          <w:szCs w:val="36"/>
          <w:rtl/>
          <w:lang w:bidi="fa-IR"/>
        </w:rPr>
        <w:t>و برای زنان بالای 40 سال</w:t>
      </w:r>
      <w:r w:rsidR="000A0E40" w:rsidRPr="000A0E40">
        <w:rPr>
          <w:rFonts w:cs="Arial"/>
          <w:sz w:val="36"/>
          <w:szCs w:val="36"/>
          <w:rtl/>
          <w:lang w:bidi="fa-IR"/>
        </w:rPr>
        <w:t>(</w:t>
      </w:r>
      <w:r w:rsidR="000A0E40" w:rsidRPr="000A0E40">
        <w:rPr>
          <w:rFonts w:cs="Arial"/>
          <w:sz w:val="36"/>
          <w:szCs w:val="36"/>
          <w:lang w:bidi="fa-IR"/>
        </w:rPr>
        <w:t>OR 4.71, 95% CI 2.87 to 7.73</w:t>
      </w:r>
      <w:r w:rsidR="000A0E40" w:rsidRPr="000A0E40">
        <w:rPr>
          <w:rFonts w:cs="Arial"/>
          <w:sz w:val="36"/>
          <w:szCs w:val="36"/>
          <w:rtl/>
          <w:lang w:bidi="fa-IR"/>
        </w:rPr>
        <w:t>)</w:t>
      </w:r>
      <w:r w:rsidR="00EA3BD0">
        <w:rPr>
          <w:rFonts w:cs="Arial" w:hint="cs"/>
          <w:sz w:val="36"/>
          <w:szCs w:val="36"/>
          <w:rtl/>
          <w:lang w:bidi="fa-IR"/>
        </w:rPr>
        <w:t xml:space="preserve"> نشان دادند.</w:t>
      </w:r>
      <w:r w:rsidR="00771ACB">
        <w:rPr>
          <w:rFonts w:cs="Arial"/>
          <w:sz w:val="36"/>
          <w:szCs w:val="36"/>
          <w:lang w:bidi="fa-IR"/>
        </w:rPr>
        <w:t>Gilbert</w:t>
      </w:r>
      <w:r w:rsidR="00771ACB">
        <w:rPr>
          <w:rFonts w:cs="Arial" w:hint="cs"/>
          <w:sz w:val="36"/>
          <w:szCs w:val="36"/>
          <w:rtl/>
          <w:lang w:bidi="fa-IR"/>
        </w:rPr>
        <w:t xml:space="preserve"> و همکارانش یافتند که دیابت دوران بارداری بطرز چشمگیری(چهار برابر)هم در نولی پاراها و هم در مولتی پاراهای مسن تر در مقایسه با گروه کنترل افزایش یافته است،نشا</w:t>
      </w:r>
      <w:r w:rsidR="00226A4E">
        <w:rPr>
          <w:rFonts w:cs="Arial" w:hint="cs"/>
          <w:sz w:val="36"/>
          <w:szCs w:val="36"/>
          <w:rtl/>
          <w:lang w:bidi="fa-IR"/>
        </w:rPr>
        <w:t>ن میدهد که سن مادر شدن،و نه پاریته(وضعیت زن از نظر داشتن فرزندان قادر به حیات)</w:t>
      </w:r>
      <w:r w:rsidR="00771ACB">
        <w:rPr>
          <w:rFonts w:cs="Arial" w:hint="cs"/>
          <w:sz w:val="36"/>
          <w:szCs w:val="36"/>
          <w:rtl/>
          <w:lang w:bidi="fa-IR"/>
        </w:rPr>
        <w:t>،ممکن است علت افزایش این بیماری باشد.</w:t>
      </w:r>
      <w:r w:rsidR="00102DAA">
        <w:rPr>
          <w:rFonts w:cs="Arial" w:hint="cs"/>
          <w:sz w:val="36"/>
          <w:szCs w:val="36"/>
          <w:rtl/>
          <w:lang w:bidi="fa-IR"/>
        </w:rPr>
        <w:t>همچنین،</w:t>
      </w:r>
      <w:proofErr w:type="spellStart"/>
      <w:r w:rsidR="00102DAA">
        <w:rPr>
          <w:rFonts w:cs="Arial"/>
          <w:sz w:val="36"/>
          <w:szCs w:val="36"/>
          <w:lang w:bidi="fa-IR"/>
        </w:rPr>
        <w:t>Bianco</w:t>
      </w:r>
      <w:proofErr w:type="spellEnd"/>
      <w:r w:rsidR="00102DAA">
        <w:rPr>
          <w:rFonts w:cs="Arial" w:hint="cs"/>
          <w:sz w:val="36"/>
          <w:szCs w:val="36"/>
          <w:rtl/>
          <w:lang w:bidi="fa-IR"/>
        </w:rPr>
        <w:t xml:space="preserve"> و همکارا</w:t>
      </w:r>
      <w:r w:rsidR="00E50E65">
        <w:rPr>
          <w:rFonts w:cs="Arial" w:hint="cs"/>
          <w:sz w:val="36"/>
          <w:szCs w:val="36"/>
          <w:rtl/>
          <w:lang w:bidi="fa-IR"/>
        </w:rPr>
        <w:t xml:space="preserve">نش </w:t>
      </w:r>
      <w:r w:rsidR="001D0B40">
        <w:rPr>
          <w:rFonts w:cs="Arial" w:hint="cs"/>
          <w:sz w:val="36"/>
          <w:szCs w:val="36"/>
          <w:rtl/>
          <w:lang w:bidi="fa-IR"/>
        </w:rPr>
        <w:t>نسبتهای نامتعارف</w:t>
      </w:r>
      <w:r w:rsidR="00102DAA">
        <w:rPr>
          <w:rFonts w:cs="Arial" w:hint="cs"/>
          <w:sz w:val="36"/>
          <w:szCs w:val="36"/>
          <w:rtl/>
          <w:lang w:bidi="fa-IR"/>
        </w:rPr>
        <w:t xml:space="preserve"> برای  دیابت بارداری در زنان بالای 40 سال 7/2 </w:t>
      </w:r>
      <w:r w:rsidR="00E50E65" w:rsidRPr="00E50E65">
        <w:rPr>
          <w:rFonts w:cs="Arial"/>
          <w:sz w:val="36"/>
          <w:szCs w:val="36"/>
          <w:rtl/>
          <w:lang w:bidi="fa-IR"/>
        </w:rPr>
        <w:t xml:space="preserve">(95% </w:t>
      </w:r>
      <w:r w:rsidR="00E50E65" w:rsidRPr="00E50E65">
        <w:rPr>
          <w:rFonts w:cs="Arial"/>
          <w:sz w:val="36"/>
          <w:szCs w:val="36"/>
          <w:lang w:bidi="fa-IR"/>
        </w:rPr>
        <w:t>CI 1.9 to 3.7</w:t>
      </w:r>
      <w:r w:rsidR="00E50E65" w:rsidRPr="00E50E65">
        <w:rPr>
          <w:rFonts w:cs="Arial"/>
          <w:sz w:val="36"/>
          <w:szCs w:val="36"/>
          <w:rtl/>
          <w:lang w:bidi="fa-IR"/>
        </w:rPr>
        <w:t>)</w:t>
      </w:r>
      <w:r w:rsidR="00E50E65">
        <w:rPr>
          <w:rFonts w:cs="Arial" w:hint="cs"/>
          <w:sz w:val="36"/>
          <w:szCs w:val="36"/>
          <w:rtl/>
          <w:lang w:bidi="fa-IR"/>
        </w:rPr>
        <w:t xml:space="preserve"> </w:t>
      </w:r>
      <w:r w:rsidR="00102DAA">
        <w:rPr>
          <w:rFonts w:cs="Arial" w:hint="cs"/>
          <w:sz w:val="36"/>
          <w:szCs w:val="36"/>
          <w:rtl/>
          <w:lang w:bidi="fa-IR"/>
        </w:rPr>
        <w:t>در نولی پاراها و 8/3</w:t>
      </w:r>
      <w:r w:rsidR="00E50E65">
        <w:rPr>
          <w:rFonts w:cs="Arial" w:hint="cs"/>
          <w:sz w:val="36"/>
          <w:szCs w:val="36"/>
          <w:rtl/>
          <w:lang w:bidi="fa-IR"/>
        </w:rPr>
        <w:t xml:space="preserve">            </w:t>
      </w:r>
      <w:r w:rsidR="00102DAA">
        <w:rPr>
          <w:rFonts w:cs="Arial" w:hint="cs"/>
          <w:sz w:val="36"/>
          <w:szCs w:val="36"/>
          <w:rtl/>
          <w:lang w:bidi="fa-IR"/>
        </w:rPr>
        <w:t xml:space="preserve"> </w:t>
      </w:r>
      <w:r w:rsidR="00E50E65" w:rsidRPr="00E50E65">
        <w:rPr>
          <w:rFonts w:cs="Arial"/>
          <w:sz w:val="36"/>
          <w:szCs w:val="36"/>
          <w:rtl/>
          <w:lang w:bidi="fa-IR"/>
        </w:rPr>
        <w:t xml:space="preserve">(95% </w:t>
      </w:r>
      <w:r w:rsidR="00E50E65" w:rsidRPr="00E50E65">
        <w:rPr>
          <w:rFonts w:cs="Arial"/>
          <w:sz w:val="36"/>
          <w:szCs w:val="36"/>
          <w:lang w:bidi="fa-IR"/>
        </w:rPr>
        <w:t>CI 2.7 to 5.4</w:t>
      </w:r>
      <w:r w:rsidR="00E50E65" w:rsidRPr="00E50E65">
        <w:rPr>
          <w:rFonts w:cs="Arial"/>
          <w:sz w:val="36"/>
          <w:szCs w:val="36"/>
          <w:rtl/>
          <w:lang w:bidi="fa-IR"/>
        </w:rPr>
        <w:t>)</w:t>
      </w:r>
      <w:r w:rsidR="00E50E65">
        <w:rPr>
          <w:rFonts w:cs="Arial" w:hint="cs"/>
          <w:sz w:val="36"/>
          <w:szCs w:val="36"/>
          <w:rtl/>
          <w:lang w:bidi="fa-IR"/>
        </w:rPr>
        <w:t xml:space="preserve"> </w:t>
      </w:r>
      <w:r w:rsidR="00102DAA">
        <w:rPr>
          <w:rFonts w:cs="Arial" w:hint="cs"/>
          <w:sz w:val="36"/>
          <w:szCs w:val="36"/>
          <w:rtl/>
          <w:lang w:bidi="fa-IR"/>
        </w:rPr>
        <w:t>در مولتی پاراها در مقایسه با مادران 20 تا 29 سال</w:t>
      </w:r>
      <w:r w:rsidR="00E50E65">
        <w:rPr>
          <w:rFonts w:cs="Arial" w:hint="cs"/>
          <w:sz w:val="36"/>
          <w:szCs w:val="36"/>
          <w:rtl/>
          <w:lang w:bidi="fa-IR"/>
        </w:rPr>
        <w:t>،اعلام کردند.</w:t>
      </w:r>
      <w:r w:rsidR="003B1327">
        <w:rPr>
          <w:rFonts w:cs="Arial"/>
          <w:sz w:val="36"/>
          <w:szCs w:val="36"/>
          <w:lang w:bidi="fa-IR"/>
        </w:rPr>
        <w:t>Clearly-Goldman</w:t>
      </w:r>
      <w:r w:rsidR="003B1327">
        <w:rPr>
          <w:rFonts w:cs="Arial" w:hint="cs"/>
          <w:sz w:val="36"/>
          <w:szCs w:val="36"/>
          <w:rtl/>
          <w:lang w:bidi="fa-IR"/>
        </w:rPr>
        <w:t xml:space="preserve"> و همکاران یافته های مشابه </w:t>
      </w:r>
      <w:r w:rsidR="0018227E">
        <w:rPr>
          <w:rFonts w:cs="Arial" w:hint="cs"/>
          <w:sz w:val="36"/>
          <w:szCs w:val="36"/>
          <w:rtl/>
          <w:lang w:bidi="fa-IR"/>
        </w:rPr>
        <w:t xml:space="preserve">را </w:t>
      </w:r>
      <w:r w:rsidR="003B1327">
        <w:rPr>
          <w:rFonts w:cs="Arial" w:hint="cs"/>
          <w:sz w:val="36"/>
          <w:szCs w:val="36"/>
          <w:rtl/>
          <w:lang w:bidi="fa-IR"/>
        </w:rPr>
        <w:t>در 6294 زن 35 تا 39 سال</w:t>
      </w:r>
      <w:r w:rsidR="003B1327" w:rsidRPr="003B1327">
        <w:rPr>
          <w:rFonts w:cs="Arial"/>
          <w:sz w:val="36"/>
          <w:szCs w:val="36"/>
          <w:rtl/>
          <w:lang w:bidi="fa-IR"/>
        </w:rPr>
        <w:t>(</w:t>
      </w:r>
      <w:r w:rsidR="003B1327" w:rsidRPr="003B1327">
        <w:rPr>
          <w:rFonts w:cs="Arial"/>
          <w:sz w:val="36"/>
          <w:szCs w:val="36"/>
          <w:lang w:bidi="fa-IR"/>
        </w:rPr>
        <w:t>OR 1.6, 95% CI 1.5 to 2.1</w:t>
      </w:r>
      <w:r w:rsidR="003B1327" w:rsidRPr="003B1327">
        <w:rPr>
          <w:rFonts w:cs="Arial"/>
          <w:sz w:val="36"/>
          <w:szCs w:val="36"/>
          <w:rtl/>
          <w:lang w:bidi="fa-IR"/>
        </w:rPr>
        <w:t>)</w:t>
      </w:r>
      <w:r w:rsidR="003B1327">
        <w:rPr>
          <w:rFonts w:cs="Arial" w:hint="cs"/>
          <w:sz w:val="36"/>
          <w:szCs w:val="36"/>
          <w:rtl/>
          <w:lang w:bidi="fa-IR"/>
        </w:rPr>
        <w:t xml:space="preserve"> و 1364 زن بالای 40 سال </w:t>
      </w:r>
      <w:r w:rsidR="003B1327" w:rsidRPr="003B1327">
        <w:rPr>
          <w:rFonts w:cs="Arial"/>
          <w:sz w:val="36"/>
          <w:szCs w:val="36"/>
          <w:rtl/>
          <w:lang w:bidi="fa-IR"/>
        </w:rPr>
        <w:t>(</w:t>
      </w:r>
      <w:r w:rsidR="003B1327" w:rsidRPr="003B1327">
        <w:rPr>
          <w:rFonts w:cs="Arial"/>
          <w:sz w:val="36"/>
          <w:szCs w:val="36"/>
          <w:lang w:bidi="fa-IR"/>
        </w:rPr>
        <w:t>OR 2.4, 95% CI 1.9 to 3.1</w:t>
      </w:r>
      <w:r w:rsidR="003B1327" w:rsidRPr="003B1327">
        <w:rPr>
          <w:rFonts w:cs="Arial"/>
          <w:sz w:val="36"/>
          <w:szCs w:val="36"/>
          <w:rtl/>
          <w:lang w:bidi="fa-IR"/>
        </w:rPr>
        <w:t>)</w:t>
      </w:r>
      <w:r w:rsidR="003B1327">
        <w:rPr>
          <w:rFonts w:cs="Arial" w:hint="cs"/>
          <w:sz w:val="36"/>
          <w:szCs w:val="36"/>
          <w:rtl/>
          <w:lang w:bidi="fa-IR"/>
        </w:rPr>
        <w:t xml:space="preserve"> شرح دادند.</w:t>
      </w:r>
      <w:r w:rsidR="00CD345D">
        <w:rPr>
          <w:rFonts w:cs="Arial" w:hint="cs"/>
          <w:sz w:val="36"/>
          <w:szCs w:val="36"/>
          <w:rtl/>
          <w:lang w:bidi="fa-IR"/>
        </w:rPr>
        <w:t xml:space="preserve"> دیابت با عوارضش که شامل:</w:t>
      </w:r>
      <w:r w:rsidR="00A07B9D">
        <w:rPr>
          <w:rFonts w:cs="Arial" w:hint="cs"/>
          <w:sz w:val="36"/>
          <w:szCs w:val="36"/>
          <w:rtl/>
          <w:lang w:bidi="fa-IR"/>
        </w:rPr>
        <w:t>مایکروسوماتی(بزرگ بودن اندازه بدن)،پلی هیدرآمنیوس(مقادیر بیش از حد مایع آمنیون)،</w:t>
      </w:r>
      <w:r w:rsidR="004E1667">
        <w:rPr>
          <w:rFonts w:cs="Arial" w:hint="cs"/>
          <w:sz w:val="36"/>
          <w:szCs w:val="36"/>
          <w:rtl/>
          <w:lang w:bidi="fa-IR"/>
        </w:rPr>
        <w:t xml:space="preserve">و زایمان زودهنگام </w:t>
      </w:r>
      <w:r w:rsidR="009B4C02">
        <w:rPr>
          <w:rFonts w:cs="Arial" w:hint="cs"/>
          <w:sz w:val="36"/>
          <w:szCs w:val="36"/>
          <w:rtl/>
          <w:lang w:bidi="fa-IR"/>
        </w:rPr>
        <w:t xml:space="preserve">است </w:t>
      </w:r>
      <w:r w:rsidR="004E1667">
        <w:rPr>
          <w:rFonts w:cs="Arial" w:hint="cs"/>
          <w:sz w:val="36"/>
          <w:szCs w:val="36"/>
          <w:rtl/>
          <w:lang w:bidi="fa-IR"/>
        </w:rPr>
        <w:t xml:space="preserve">و </w:t>
      </w:r>
      <w:r w:rsidR="009B4C02">
        <w:rPr>
          <w:rFonts w:cs="Arial" w:hint="cs"/>
          <w:sz w:val="36"/>
          <w:szCs w:val="36"/>
          <w:rtl/>
          <w:lang w:bidi="fa-IR"/>
        </w:rPr>
        <w:t xml:space="preserve">به </w:t>
      </w:r>
      <w:r w:rsidR="004F23FB">
        <w:rPr>
          <w:rFonts w:cs="Arial" w:hint="cs"/>
          <w:sz w:val="36"/>
          <w:szCs w:val="36"/>
          <w:rtl/>
          <w:lang w:bidi="fa-IR"/>
        </w:rPr>
        <w:t>آ</w:t>
      </w:r>
      <w:r w:rsidR="009B4C02">
        <w:rPr>
          <w:rFonts w:cs="Arial" w:hint="cs"/>
          <w:sz w:val="36"/>
          <w:szCs w:val="36"/>
          <w:rtl/>
          <w:lang w:bidi="fa-IR"/>
        </w:rPr>
        <w:t>ر</w:t>
      </w:r>
      <w:r w:rsidR="004F23FB">
        <w:rPr>
          <w:rFonts w:cs="Arial" w:hint="cs"/>
          <w:sz w:val="36"/>
          <w:szCs w:val="36"/>
          <w:rtl/>
          <w:lang w:bidi="fa-IR"/>
        </w:rPr>
        <w:t>ترواسکلروز</w:t>
      </w:r>
      <w:r w:rsidR="009B4C02">
        <w:rPr>
          <w:rFonts w:cs="Arial" w:hint="cs"/>
          <w:sz w:val="36"/>
          <w:szCs w:val="36"/>
          <w:rtl/>
          <w:lang w:bidi="fa-IR"/>
        </w:rPr>
        <w:t xml:space="preserve"> نامشخص سرعت بخشیده،ممکن است عامل افزایش شیوع پره اکلامپسی،قطع ناگهانی جفت جنین و محدودیت رشد جنینی با بالارفتن سن مادر باشد. </w:t>
      </w:r>
    </w:p>
    <w:p w:rsidR="00362DF4" w:rsidRDefault="00362DF4" w:rsidP="00362DF4">
      <w:pPr>
        <w:bidi/>
        <w:jc w:val="both"/>
        <w:rPr>
          <w:rFonts w:cs="Arial"/>
          <w:b/>
          <w:bCs/>
          <w:sz w:val="36"/>
          <w:szCs w:val="36"/>
          <w:rtl/>
          <w:lang w:bidi="fa-IR"/>
        </w:rPr>
      </w:pPr>
      <w:r w:rsidRPr="00362DF4">
        <w:rPr>
          <w:rFonts w:cs="Arial" w:hint="cs"/>
          <w:b/>
          <w:bCs/>
          <w:sz w:val="36"/>
          <w:szCs w:val="36"/>
          <w:rtl/>
          <w:lang w:bidi="fa-IR"/>
        </w:rPr>
        <w:t>قطع ناگهانی جفت جنین/قرارگیری جفت در بخش پایین رحم</w:t>
      </w:r>
    </w:p>
    <w:p w:rsidR="00362DF4" w:rsidRDefault="00362DF4" w:rsidP="00362DF4">
      <w:pPr>
        <w:bidi/>
        <w:jc w:val="both"/>
        <w:rPr>
          <w:rFonts w:cs="Arial"/>
          <w:sz w:val="36"/>
          <w:szCs w:val="36"/>
          <w:rtl/>
          <w:lang w:bidi="fa-IR"/>
        </w:rPr>
      </w:pPr>
      <w:r>
        <w:rPr>
          <w:rFonts w:cs="Arial" w:hint="cs"/>
          <w:sz w:val="36"/>
          <w:szCs w:val="36"/>
          <w:rtl/>
          <w:lang w:bidi="fa-IR"/>
        </w:rPr>
        <w:t>عوارض خونریزی دوران بارداری،</w:t>
      </w:r>
      <w:r w:rsidR="00146AC4">
        <w:rPr>
          <w:rFonts w:cs="Arial" w:hint="cs"/>
          <w:sz w:val="36"/>
          <w:szCs w:val="36"/>
          <w:rtl/>
          <w:lang w:bidi="fa-IR"/>
        </w:rPr>
        <w:t>یعنی قطع ناگهانی جفت یا قرارگیری آن در بخش پایینی رحم در بین زنان مسن تر با بارداری های تک قلو و دوقلویی شایعتر است.</w:t>
      </w:r>
    </w:p>
    <w:p w:rsidR="004843C2" w:rsidRDefault="00794306" w:rsidP="00D20EDA">
      <w:pPr>
        <w:bidi/>
        <w:jc w:val="both"/>
        <w:rPr>
          <w:rFonts w:cs="Arial"/>
          <w:sz w:val="36"/>
          <w:szCs w:val="36"/>
          <w:rtl/>
          <w:lang w:bidi="fa-IR"/>
        </w:rPr>
      </w:pPr>
      <w:r>
        <w:rPr>
          <w:rFonts w:cs="Arial" w:hint="cs"/>
          <w:sz w:val="36"/>
          <w:szCs w:val="36"/>
          <w:rtl/>
          <w:lang w:bidi="fa-IR"/>
        </w:rPr>
        <w:t>جدای</w:t>
      </w:r>
      <w:r w:rsidR="00376C93">
        <w:rPr>
          <w:rFonts w:cs="Arial" w:hint="cs"/>
          <w:sz w:val="36"/>
          <w:szCs w:val="36"/>
          <w:rtl/>
          <w:lang w:bidi="fa-IR"/>
        </w:rPr>
        <w:t xml:space="preserve">ی زودهنگام جفت ظاهرا با </w:t>
      </w:r>
      <w:r>
        <w:rPr>
          <w:rFonts w:cs="Arial" w:hint="cs"/>
          <w:sz w:val="36"/>
          <w:szCs w:val="36"/>
          <w:rtl/>
          <w:lang w:bidi="fa-IR"/>
        </w:rPr>
        <w:t>شریانهای رحمی</w:t>
      </w:r>
      <w:r w:rsidR="00376C93">
        <w:rPr>
          <w:rFonts w:cs="Arial" w:hint="cs"/>
          <w:sz w:val="36"/>
          <w:szCs w:val="36"/>
          <w:rtl/>
          <w:lang w:bidi="fa-IR"/>
        </w:rPr>
        <w:t xml:space="preserve"> رو به پیری</w:t>
      </w:r>
      <w:r>
        <w:rPr>
          <w:rFonts w:cs="Arial" w:hint="cs"/>
          <w:sz w:val="36"/>
          <w:szCs w:val="36"/>
          <w:rtl/>
          <w:lang w:bidi="fa-IR"/>
        </w:rPr>
        <w:t xml:space="preserve"> و همچنین با اختلالات تنش و فشار بالا</w:t>
      </w:r>
      <w:r w:rsidR="00376C93">
        <w:rPr>
          <w:rFonts w:cs="Arial" w:hint="cs"/>
          <w:sz w:val="36"/>
          <w:szCs w:val="36"/>
          <w:rtl/>
          <w:lang w:bidi="fa-IR"/>
        </w:rPr>
        <w:t>ی</w:t>
      </w:r>
      <w:r>
        <w:rPr>
          <w:rFonts w:cs="Arial" w:hint="cs"/>
          <w:sz w:val="36"/>
          <w:szCs w:val="36"/>
          <w:rtl/>
          <w:lang w:bidi="fa-IR"/>
        </w:rPr>
        <w:t xml:space="preserve"> مزمن مرتبط است.</w:t>
      </w:r>
      <w:proofErr w:type="spellStart"/>
      <w:r w:rsidR="00693D03">
        <w:rPr>
          <w:sz w:val="36"/>
          <w:szCs w:val="36"/>
          <w:lang w:bidi="fa-IR"/>
        </w:rPr>
        <w:t>Ananth</w:t>
      </w:r>
      <w:proofErr w:type="spellEnd"/>
      <w:r w:rsidR="00693D03">
        <w:rPr>
          <w:rFonts w:hint="cs"/>
          <w:sz w:val="36"/>
          <w:szCs w:val="36"/>
          <w:rtl/>
          <w:lang w:bidi="fa-IR"/>
        </w:rPr>
        <w:t xml:space="preserve"> و همکاران </w:t>
      </w:r>
      <w:r w:rsidR="00500D3F">
        <w:rPr>
          <w:rFonts w:hint="cs"/>
          <w:sz w:val="36"/>
          <w:szCs w:val="36"/>
          <w:rtl/>
          <w:lang w:bidi="fa-IR"/>
        </w:rPr>
        <w:t>تشخیص دادند</w:t>
      </w:r>
      <w:r w:rsidR="00693D03">
        <w:rPr>
          <w:rFonts w:hint="cs"/>
          <w:sz w:val="36"/>
          <w:szCs w:val="36"/>
          <w:rtl/>
          <w:lang w:bidi="fa-IR"/>
        </w:rPr>
        <w:t xml:space="preserve"> که میزان قطع ناگهانی جفت در حدود %23 برای مادران 35 تا 49 سال </w:t>
      </w:r>
      <w:r w:rsidR="00693D03">
        <w:rPr>
          <w:rFonts w:hint="cs"/>
          <w:sz w:val="36"/>
          <w:szCs w:val="36"/>
          <w:rtl/>
          <w:lang w:bidi="fa-IR"/>
        </w:rPr>
        <w:lastRenderedPageBreak/>
        <w:t>بخصوص برای آنهایی که دوقلو باردار بودند،افزایش یافته است.</w:t>
      </w:r>
      <w:r w:rsidR="00166CEC">
        <w:rPr>
          <w:sz w:val="36"/>
          <w:szCs w:val="36"/>
          <w:lang w:bidi="fa-IR"/>
        </w:rPr>
        <w:t>Joseph</w:t>
      </w:r>
      <w:r w:rsidR="00166CEC">
        <w:rPr>
          <w:rFonts w:hint="cs"/>
          <w:sz w:val="36"/>
          <w:szCs w:val="36"/>
          <w:rtl/>
          <w:lang w:bidi="fa-IR"/>
        </w:rPr>
        <w:t xml:space="preserve"> و</w:t>
      </w:r>
      <w:r w:rsidR="001D0B40">
        <w:rPr>
          <w:rFonts w:hint="cs"/>
          <w:sz w:val="36"/>
          <w:szCs w:val="36"/>
          <w:rtl/>
          <w:lang w:bidi="fa-IR"/>
        </w:rPr>
        <w:t xml:space="preserve"> همکارانش فهمیدند که نسبتهای نامتعارف</w:t>
      </w:r>
      <w:r w:rsidR="00166CEC">
        <w:rPr>
          <w:rFonts w:hint="cs"/>
          <w:sz w:val="36"/>
          <w:szCs w:val="36"/>
          <w:rtl/>
          <w:lang w:bidi="fa-IR"/>
        </w:rPr>
        <w:t xml:space="preserve"> به دلیل جدا شدن جفت 23/1 </w:t>
      </w:r>
      <w:r w:rsidR="00166CEC" w:rsidRPr="00166CEC">
        <w:rPr>
          <w:rFonts w:cs="Arial"/>
          <w:sz w:val="36"/>
          <w:szCs w:val="36"/>
          <w:rtl/>
          <w:lang w:bidi="fa-IR"/>
        </w:rPr>
        <w:t xml:space="preserve">(95% </w:t>
      </w:r>
      <w:r w:rsidR="00166CEC" w:rsidRPr="00166CEC">
        <w:rPr>
          <w:sz w:val="36"/>
          <w:szCs w:val="36"/>
          <w:lang w:bidi="fa-IR"/>
        </w:rPr>
        <w:t>CI 1.02 to 1.50</w:t>
      </w:r>
      <w:r w:rsidR="00166CEC" w:rsidRPr="00166CEC">
        <w:rPr>
          <w:rFonts w:cs="Arial"/>
          <w:sz w:val="36"/>
          <w:szCs w:val="36"/>
          <w:rtl/>
          <w:lang w:bidi="fa-IR"/>
        </w:rPr>
        <w:t>),</w:t>
      </w:r>
      <w:r w:rsidR="00166CEC">
        <w:rPr>
          <w:rFonts w:cs="Arial" w:hint="cs"/>
          <w:sz w:val="36"/>
          <w:szCs w:val="36"/>
          <w:rtl/>
          <w:lang w:bidi="fa-IR"/>
        </w:rPr>
        <w:t xml:space="preserve">39/1 </w:t>
      </w:r>
      <w:r w:rsidR="00166CEC" w:rsidRPr="00166CEC">
        <w:rPr>
          <w:rFonts w:cs="Arial"/>
          <w:sz w:val="36"/>
          <w:szCs w:val="36"/>
          <w:rtl/>
          <w:lang w:bidi="fa-IR"/>
        </w:rPr>
        <w:t xml:space="preserve">(95% </w:t>
      </w:r>
      <w:r w:rsidR="00166CEC" w:rsidRPr="00166CEC">
        <w:rPr>
          <w:rFonts w:cs="Arial"/>
          <w:sz w:val="36"/>
          <w:szCs w:val="36"/>
          <w:lang w:bidi="fa-IR"/>
        </w:rPr>
        <w:t>CI 1.12 to 1.73</w:t>
      </w:r>
      <w:r w:rsidR="00166CEC" w:rsidRPr="00166CEC">
        <w:rPr>
          <w:rFonts w:cs="Arial"/>
          <w:sz w:val="36"/>
          <w:szCs w:val="36"/>
          <w:rtl/>
          <w:lang w:bidi="fa-IR"/>
        </w:rPr>
        <w:t>),</w:t>
      </w:r>
      <w:r w:rsidR="00166CEC">
        <w:rPr>
          <w:rFonts w:cs="Arial" w:hint="cs"/>
          <w:sz w:val="36"/>
          <w:szCs w:val="36"/>
          <w:rtl/>
          <w:lang w:bidi="fa-IR"/>
        </w:rPr>
        <w:t xml:space="preserve">64/1 </w:t>
      </w:r>
      <w:r w:rsidR="00166CEC" w:rsidRPr="00166CEC">
        <w:rPr>
          <w:rFonts w:cs="Arial"/>
          <w:sz w:val="36"/>
          <w:szCs w:val="36"/>
          <w:rtl/>
          <w:lang w:bidi="fa-IR"/>
        </w:rPr>
        <w:t xml:space="preserve">(95% </w:t>
      </w:r>
      <w:r w:rsidR="00166CEC" w:rsidRPr="00166CEC">
        <w:rPr>
          <w:rFonts w:cs="Arial"/>
          <w:sz w:val="36"/>
          <w:szCs w:val="36"/>
          <w:lang w:bidi="fa-IR"/>
        </w:rPr>
        <w:t>CI 1.24 to 2.16</w:t>
      </w:r>
      <w:r w:rsidR="00166CEC" w:rsidRPr="00166CEC">
        <w:rPr>
          <w:rFonts w:cs="Arial"/>
          <w:sz w:val="36"/>
          <w:szCs w:val="36"/>
          <w:rtl/>
          <w:lang w:bidi="fa-IR"/>
        </w:rPr>
        <w:t>),</w:t>
      </w:r>
      <w:r w:rsidR="00166CEC">
        <w:rPr>
          <w:rFonts w:cs="Arial" w:hint="cs"/>
          <w:sz w:val="36"/>
          <w:szCs w:val="36"/>
          <w:rtl/>
          <w:lang w:bidi="fa-IR"/>
        </w:rPr>
        <w:t xml:space="preserve"> و 82/1 </w:t>
      </w:r>
      <w:r w:rsidR="00166CEC" w:rsidRPr="00166CEC">
        <w:rPr>
          <w:rFonts w:cs="Arial"/>
          <w:sz w:val="36"/>
          <w:szCs w:val="36"/>
          <w:rtl/>
          <w:lang w:bidi="fa-IR"/>
        </w:rPr>
        <w:t xml:space="preserve">(95% </w:t>
      </w:r>
      <w:r w:rsidR="00166CEC" w:rsidRPr="00166CEC">
        <w:rPr>
          <w:rFonts w:cs="Arial"/>
          <w:sz w:val="36"/>
          <w:szCs w:val="36"/>
          <w:lang w:bidi="fa-IR"/>
        </w:rPr>
        <w:t>CI 0.99 to 3.34</w:t>
      </w:r>
      <w:r w:rsidR="00166CEC" w:rsidRPr="00166CEC">
        <w:rPr>
          <w:rFonts w:cs="Arial"/>
          <w:sz w:val="36"/>
          <w:szCs w:val="36"/>
          <w:rtl/>
          <w:lang w:bidi="fa-IR"/>
        </w:rPr>
        <w:t>)</w:t>
      </w:r>
      <w:r w:rsidR="00166CEC">
        <w:rPr>
          <w:rFonts w:cs="Arial" w:hint="cs"/>
          <w:sz w:val="36"/>
          <w:szCs w:val="36"/>
          <w:rtl/>
          <w:lang w:bidi="fa-IR"/>
        </w:rPr>
        <w:t xml:space="preserve"> در زنان 25 تا 29 سال،30 تا 34 سال،35 تا 39 سال و بالای 40 سال در مقایسه با زنان 20 تا 24 سال بود.</w:t>
      </w:r>
      <w:proofErr w:type="spellStart"/>
      <w:r w:rsidR="00541728">
        <w:rPr>
          <w:rFonts w:cs="Arial"/>
          <w:sz w:val="36"/>
          <w:szCs w:val="36"/>
          <w:lang w:bidi="fa-IR"/>
        </w:rPr>
        <w:t>Salihu</w:t>
      </w:r>
      <w:proofErr w:type="spellEnd"/>
      <w:r w:rsidR="00541728">
        <w:rPr>
          <w:rFonts w:cs="Arial" w:hint="cs"/>
          <w:sz w:val="36"/>
          <w:szCs w:val="36"/>
          <w:rtl/>
          <w:lang w:bidi="fa-IR"/>
        </w:rPr>
        <w:t xml:space="preserve"> ذکر کرد که ارتباطی بین جدا شدن جفت و سن در دوز وابسته به سبک زندگی است.</w:t>
      </w:r>
      <w:r w:rsidR="00AD00FF">
        <w:rPr>
          <w:rFonts w:cs="Arial" w:hint="cs"/>
          <w:sz w:val="36"/>
          <w:szCs w:val="36"/>
          <w:rtl/>
          <w:lang w:bidi="fa-IR"/>
        </w:rPr>
        <w:t>در یک تفسیر متفاوت،</w:t>
      </w:r>
      <w:r w:rsidR="00AD00FF">
        <w:rPr>
          <w:rFonts w:cs="Arial"/>
          <w:sz w:val="36"/>
          <w:szCs w:val="36"/>
          <w:lang w:bidi="fa-IR"/>
        </w:rPr>
        <w:t>Jolly</w:t>
      </w:r>
      <w:r w:rsidR="00AD00FF">
        <w:rPr>
          <w:rFonts w:cs="Arial" w:hint="cs"/>
          <w:sz w:val="36"/>
          <w:szCs w:val="36"/>
          <w:rtl/>
          <w:lang w:bidi="fa-IR"/>
        </w:rPr>
        <w:t xml:space="preserve"> و همکاران نتوانستند میزان بیشتری از جداشدن جفت با افزایش سن مادر پیدا کنند و </w:t>
      </w:r>
      <w:r w:rsidR="00AD00FF">
        <w:rPr>
          <w:rFonts w:cs="Arial"/>
          <w:sz w:val="36"/>
          <w:szCs w:val="36"/>
          <w:lang w:bidi="fa-IR"/>
        </w:rPr>
        <w:t>Clearly-Goldman</w:t>
      </w:r>
      <w:r w:rsidR="00AD00FF">
        <w:rPr>
          <w:rFonts w:cs="Arial" w:hint="cs"/>
          <w:sz w:val="36"/>
          <w:szCs w:val="36"/>
          <w:rtl/>
          <w:lang w:bidi="fa-IR"/>
        </w:rPr>
        <w:t xml:space="preserve"> و همکاران هیچگونه میزان بیشتر از جداشدن جفت و قرارگیری در پایین رحم تا بعد از سن 40 سالگی ذکر نکردند.</w:t>
      </w:r>
      <w:r w:rsidR="0045381F">
        <w:rPr>
          <w:rFonts w:cs="Arial" w:hint="cs"/>
          <w:sz w:val="36"/>
          <w:szCs w:val="36"/>
          <w:rtl/>
          <w:lang w:bidi="fa-IR"/>
        </w:rPr>
        <w:t xml:space="preserve">هرچند افزایش شیوع قرارگیری جفت در پایین رحم </w:t>
      </w:r>
      <w:r w:rsidR="00D20EDA">
        <w:rPr>
          <w:rFonts w:cs="Arial" w:hint="cs"/>
          <w:sz w:val="36"/>
          <w:szCs w:val="36"/>
          <w:rtl/>
          <w:lang w:bidi="fa-IR"/>
        </w:rPr>
        <w:t>با پاریته(وضعیت زن از نظر داشتن فرزندان قادر به حیات)بیشتر مرتبط شده،آسیب اندوتلیومی عروقی پیشرونده مرتبط با سن،بعنوان یک عامل موثر،بدیهی فرض شده است.</w:t>
      </w:r>
    </w:p>
    <w:p w:rsidR="004843C2" w:rsidRDefault="004843C2" w:rsidP="004843C2">
      <w:pPr>
        <w:bidi/>
        <w:jc w:val="both"/>
        <w:rPr>
          <w:rFonts w:cs="Arial"/>
          <w:b/>
          <w:bCs/>
          <w:sz w:val="36"/>
          <w:szCs w:val="36"/>
          <w:rtl/>
          <w:lang w:bidi="fa-IR"/>
        </w:rPr>
      </w:pPr>
      <w:r>
        <w:rPr>
          <w:rFonts w:cs="Arial" w:hint="cs"/>
          <w:b/>
          <w:bCs/>
          <w:sz w:val="36"/>
          <w:szCs w:val="36"/>
          <w:rtl/>
          <w:lang w:bidi="fa-IR"/>
        </w:rPr>
        <w:t>زایمان پیش از اتمام کامل دوره</w:t>
      </w:r>
      <w:r w:rsidRPr="004843C2">
        <w:rPr>
          <w:rFonts w:cs="Arial" w:hint="cs"/>
          <w:b/>
          <w:bCs/>
          <w:sz w:val="36"/>
          <w:szCs w:val="36"/>
          <w:rtl/>
          <w:lang w:bidi="fa-IR"/>
        </w:rPr>
        <w:t xml:space="preserve"> بارداری</w:t>
      </w:r>
    </w:p>
    <w:p w:rsidR="004843C2" w:rsidRDefault="00EB688F" w:rsidP="00BE152C">
      <w:pPr>
        <w:bidi/>
        <w:jc w:val="both"/>
        <w:rPr>
          <w:rFonts w:cs="Arial"/>
          <w:sz w:val="36"/>
          <w:szCs w:val="36"/>
          <w:rtl/>
          <w:lang w:bidi="fa-IR"/>
        </w:rPr>
      </w:pPr>
      <w:r>
        <w:rPr>
          <w:rFonts w:cs="Arial" w:hint="cs"/>
          <w:sz w:val="36"/>
          <w:szCs w:val="36"/>
          <w:rtl/>
          <w:lang w:bidi="fa-IR"/>
        </w:rPr>
        <w:t>اطلاعات اعلام شده در مورد ارتباط بین سن مادری و زایمان زودهنگام مغایر هستند</w:t>
      </w:r>
      <w:r>
        <w:rPr>
          <w:rFonts w:cs="Arial"/>
          <w:sz w:val="36"/>
          <w:szCs w:val="36"/>
          <w:lang w:bidi="fa-IR"/>
        </w:rPr>
        <w:t>;</w:t>
      </w:r>
      <w:r>
        <w:rPr>
          <w:rFonts w:cs="Arial" w:hint="cs"/>
          <w:sz w:val="36"/>
          <w:szCs w:val="36"/>
          <w:rtl/>
          <w:lang w:bidi="fa-IR"/>
        </w:rPr>
        <w:t>برخی مدرک و گواهی مبتنی بر افزایش و برخی مبتنی بر کاهش این ارتباط بالا رفتن سن ارائه میدهند.</w:t>
      </w:r>
      <w:r w:rsidR="00050F8E">
        <w:rPr>
          <w:rFonts w:cs="Arial" w:hint="cs"/>
          <w:sz w:val="36"/>
          <w:szCs w:val="36"/>
          <w:rtl/>
          <w:lang w:bidi="fa-IR"/>
        </w:rPr>
        <w:t>مشخص نیست که میزان شیوع چگونه با مادران مسن سالم ارتباط دارد.فاکتورهای رفتاری و ویزیتهای نامنظم پیش از زایمان،زمانیکه با افزایش سن مرتبط شده،ممکن است عامل افزایش ریسک زایمان زود هنگام یا نوزادانی نارس و کوچک جثه باشد.</w:t>
      </w:r>
      <w:r w:rsidR="00FC33DA">
        <w:rPr>
          <w:rFonts w:cs="Arial" w:hint="cs"/>
          <w:sz w:val="36"/>
          <w:szCs w:val="36"/>
          <w:rtl/>
          <w:lang w:bidi="fa-IR"/>
        </w:rPr>
        <w:t>سایرعوامل موثر شامل:اختلالات تنش و فشاربالا،بارداری چندقلویی،عفونتهای ناحیه ادراری هستند.</w:t>
      </w:r>
      <w:r w:rsidR="001F107F">
        <w:rPr>
          <w:rFonts w:cs="Arial"/>
          <w:sz w:val="36"/>
          <w:szCs w:val="36"/>
          <w:lang w:bidi="fa-IR"/>
        </w:rPr>
        <w:t>Tan</w:t>
      </w:r>
      <w:r w:rsidR="001F107F">
        <w:rPr>
          <w:rFonts w:cs="Arial" w:hint="cs"/>
          <w:sz w:val="36"/>
          <w:szCs w:val="36"/>
          <w:rtl/>
          <w:lang w:bidi="fa-IR"/>
        </w:rPr>
        <w:t xml:space="preserve"> و</w:t>
      </w:r>
      <w:r w:rsidR="001F107F">
        <w:rPr>
          <w:rFonts w:cs="Arial"/>
          <w:sz w:val="36"/>
          <w:szCs w:val="36"/>
          <w:lang w:bidi="fa-IR"/>
        </w:rPr>
        <w:t>Tan</w:t>
      </w:r>
      <w:r w:rsidR="001F107F">
        <w:rPr>
          <w:rFonts w:cs="Arial" w:hint="cs"/>
          <w:sz w:val="36"/>
          <w:szCs w:val="36"/>
          <w:rtl/>
          <w:lang w:bidi="fa-IR"/>
        </w:rPr>
        <w:t xml:space="preserve">مشخص کردند که میزان زایمان زودهنگام،%2/16 در تحقیقشان روی 111 زن پریمی گراوید(زنی که برای اولین بار حامله شده است) بالای 35 سال در مقایسه با %3/6 در گروه شاهد بود،این یافته توسط </w:t>
      </w:r>
      <w:r w:rsidR="001F107F">
        <w:rPr>
          <w:rFonts w:cs="Arial"/>
          <w:sz w:val="36"/>
          <w:szCs w:val="36"/>
          <w:lang w:bidi="fa-IR"/>
        </w:rPr>
        <w:t>Lehmann</w:t>
      </w:r>
      <w:r w:rsidR="001F107F">
        <w:rPr>
          <w:rFonts w:cs="Arial" w:hint="cs"/>
          <w:sz w:val="36"/>
          <w:szCs w:val="36"/>
          <w:rtl/>
          <w:lang w:bidi="fa-IR"/>
        </w:rPr>
        <w:t xml:space="preserve"> و </w:t>
      </w:r>
      <w:proofErr w:type="spellStart"/>
      <w:r w:rsidR="001F107F">
        <w:rPr>
          <w:rFonts w:cs="Arial"/>
          <w:sz w:val="36"/>
          <w:szCs w:val="36"/>
          <w:lang w:bidi="fa-IR"/>
        </w:rPr>
        <w:t>Chism</w:t>
      </w:r>
      <w:proofErr w:type="spellEnd"/>
      <w:r w:rsidR="001F107F">
        <w:rPr>
          <w:rFonts w:cs="Arial" w:hint="cs"/>
          <w:sz w:val="36"/>
          <w:szCs w:val="36"/>
          <w:rtl/>
          <w:lang w:bidi="fa-IR"/>
        </w:rPr>
        <w:t xml:space="preserve"> تائید شده بود.</w:t>
      </w:r>
      <w:r w:rsidR="00DA3867">
        <w:rPr>
          <w:rFonts w:cs="Arial" w:hint="cs"/>
          <w:sz w:val="36"/>
          <w:szCs w:val="36"/>
          <w:rtl/>
          <w:lang w:bidi="fa-IR"/>
        </w:rPr>
        <w:t xml:space="preserve">همچنین </w:t>
      </w:r>
      <w:proofErr w:type="spellStart"/>
      <w:r w:rsidR="00DA3867">
        <w:rPr>
          <w:rFonts w:cs="Arial"/>
          <w:sz w:val="36"/>
          <w:szCs w:val="36"/>
          <w:lang w:bidi="fa-IR"/>
        </w:rPr>
        <w:t>Jacobsson</w:t>
      </w:r>
      <w:proofErr w:type="spellEnd"/>
      <w:r w:rsidR="00DA3867">
        <w:rPr>
          <w:rFonts w:cs="Arial" w:hint="cs"/>
          <w:sz w:val="36"/>
          <w:szCs w:val="36"/>
          <w:rtl/>
          <w:lang w:bidi="fa-IR"/>
        </w:rPr>
        <w:t xml:space="preserve"> و همکارانش افزایش </w:t>
      </w:r>
      <w:r w:rsidR="00DA3867">
        <w:rPr>
          <w:rFonts w:cs="Arial" w:hint="cs"/>
          <w:sz w:val="36"/>
          <w:szCs w:val="36"/>
          <w:rtl/>
          <w:lang w:bidi="fa-IR"/>
        </w:rPr>
        <w:lastRenderedPageBreak/>
        <w:t>قابل ملاحظه ای را در تولد پیش از موعد،زیر 32 و 34 و 37 هفته بارداری اعلام کردند.</w:t>
      </w:r>
      <w:proofErr w:type="spellStart"/>
      <w:r w:rsidR="0039298B">
        <w:rPr>
          <w:rFonts w:cs="Arial"/>
          <w:sz w:val="36"/>
          <w:szCs w:val="36"/>
          <w:lang w:bidi="fa-IR"/>
        </w:rPr>
        <w:t>Delbaere</w:t>
      </w:r>
      <w:proofErr w:type="spellEnd"/>
      <w:r w:rsidR="0039298B">
        <w:rPr>
          <w:rFonts w:cs="Arial" w:hint="cs"/>
          <w:sz w:val="36"/>
          <w:szCs w:val="36"/>
          <w:rtl/>
          <w:lang w:bidi="fa-IR"/>
        </w:rPr>
        <w:t xml:space="preserve"> و همکارانش زنان بالای 35 سالی که برای اولین بار حامله شده بودند را با زنان 25 تا 29 سال مقایسه کردند.</w:t>
      </w:r>
      <w:r w:rsidR="00BE152C">
        <w:rPr>
          <w:rFonts w:cs="Arial" w:hint="cs"/>
          <w:sz w:val="36"/>
          <w:szCs w:val="36"/>
          <w:rtl/>
          <w:lang w:bidi="fa-IR"/>
        </w:rPr>
        <w:t>حتی بعد از تطابق با عوامل ایجاد کننده اختلال،زنان مسن تر،میانگین سن بارداری کمتری هنگام زایمان،مشابه میزان زایمان زودهنگام زیر 37 هفته،اما بیشتر زایمان زودهنگام زیر 32 هفته</w:t>
      </w:r>
      <w:r w:rsidR="00BE152C" w:rsidRPr="00BE152C">
        <w:rPr>
          <w:rFonts w:cs="Arial"/>
          <w:sz w:val="36"/>
          <w:szCs w:val="36"/>
          <w:rtl/>
          <w:lang w:bidi="fa-IR"/>
        </w:rPr>
        <w:t>(</w:t>
      </w:r>
      <w:r w:rsidR="00BE152C" w:rsidRPr="00BE152C">
        <w:rPr>
          <w:rFonts w:cs="Arial"/>
          <w:sz w:val="36"/>
          <w:szCs w:val="36"/>
          <w:lang w:bidi="fa-IR"/>
        </w:rPr>
        <w:t>OR 1.51, 95% CI 1.04 to 2.19</w:t>
      </w:r>
      <w:r w:rsidR="00BE152C" w:rsidRPr="00BE152C">
        <w:rPr>
          <w:rFonts w:cs="Arial"/>
          <w:sz w:val="36"/>
          <w:szCs w:val="36"/>
          <w:rtl/>
          <w:lang w:bidi="fa-IR"/>
        </w:rPr>
        <w:t>)</w:t>
      </w:r>
      <w:r w:rsidR="00BE152C">
        <w:rPr>
          <w:rFonts w:cs="Arial" w:hint="cs"/>
          <w:sz w:val="36"/>
          <w:szCs w:val="36"/>
          <w:rtl/>
          <w:lang w:bidi="fa-IR"/>
        </w:rPr>
        <w:t xml:space="preserve"> و زیر 28 هفته </w:t>
      </w:r>
      <w:r w:rsidR="00BE152C" w:rsidRPr="00BE152C">
        <w:rPr>
          <w:rFonts w:cs="Arial"/>
          <w:sz w:val="36"/>
          <w:szCs w:val="36"/>
          <w:rtl/>
          <w:lang w:bidi="fa-IR"/>
        </w:rPr>
        <w:t>(</w:t>
      </w:r>
      <w:r w:rsidR="00BE152C" w:rsidRPr="00BE152C">
        <w:rPr>
          <w:rFonts w:cs="Arial"/>
          <w:sz w:val="36"/>
          <w:szCs w:val="36"/>
          <w:lang w:bidi="fa-IR"/>
        </w:rPr>
        <w:t>OR 1.97, 95% CI 1.06 to 3.67</w:t>
      </w:r>
      <w:r w:rsidR="00BE152C" w:rsidRPr="00BE152C">
        <w:rPr>
          <w:rFonts w:cs="Arial"/>
          <w:sz w:val="36"/>
          <w:szCs w:val="36"/>
          <w:rtl/>
          <w:lang w:bidi="fa-IR"/>
        </w:rPr>
        <w:t>)</w:t>
      </w:r>
      <w:r w:rsidR="00BE152C">
        <w:rPr>
          <w:rFonts w:cs="Arial" w:hint="cs"/>
          <w:sz w:val="36"/>
          <w:szCs w:val="36"/>
          <w:rtl/>
          <w:lang w:bidi="fa-IR"/>
        </w:rPr>
        <w:t xml:space="preserve"> داشتند.</w:t>
      </w:r>
    </w:p>
    <w:p w:rsidR="00771437" w:rsidRDefault="00771437" w:rsidP="00771437">
      <w:pPr>
        <w:bidi/>
        <w:jc w:val="both"/>
        <w:rPr>
          <w:rFonts w:cs="Arial"/>
          <w:b/>
          <w:bCs/>
          <w:sz w:val="36"/>
          <w:szCs w:val="36"/>
          <w:rtl/>
          <w:lang w:bidi="fa-IR"/>
        </w:rPr>
      </w:pPr>
      <w:r w:rsidRPr="00771437">
        <w:rPr>
          <w:rFonts w:cs="Arial" w:hint="cs"/>
          <w:b/>
          <w:bCs/>
          <w:sz w:val="36"/>
          <w:szCs w:val="36"/>
          <w:rtl/>
          <w:lang w:bidi="fa-IR"/>
        </w:rPr>
        <w:t>محدودیت رشد</w:t>
      </w:r>
    </w:p>
    <w:p w:rsidR="00771437" w:rsidRDefault="00B012CE" w:rsidP="00BC3D59">
      <w:pPr>
        <w:bidi/>
        <w:jc w:val="both"/>
        <w:rPr>
          <w:rFonts w:cs="Arial"/>
          <w:sz w:val="36"/>
          <w:szCs w:val="36"/>
          <w:rtl/>
          <w:lang w:bidi="fa-IR"/>
        </w:rPr>
      </w:pPr>
      <w:r>
        <w:rPr>
          <w:rFonts w:cs="Arial" w:hint="cs"/>
          <w:sz w:val="36"/>
          <w:szCs w:val="36"/>
          <w:rtl/>
          <w:lang w:bidi="fa-IR"/>
        </w:rPr>
        <w:t>اینطور بیان شده که به تاخیر انداختن مادر شدن با افزایش نسبت نوزادان زیر 2500 گرم مرتبط شده است.</w:t>
      </w:r>
      <w:r w:rsidR="00EF4460">
        <w:rPr>
          <w:rFonts w:cs="Arial" w:hint="cs"/>
          <w:sz w:val="36"/>
          <w:szCs w:val="36"/>
          <w:rtl/>
          <w:lang w:bidi="fa-IR"/>
        </w:rPr>
        <w:t>این ممکن است بعلت تغییرات مربوط به سن در سیستم گردش خون رحم،اتصال ضعیفتر جفت و تغییر موادغذایی آنسوی جفت باشد.</w:t>
      </w:r>
      <w:r w:rsidR="00380010">
        <w:rPr>
          <w:rFonts w:cs="Arial" w:hint="cs"/>
          <w:sz w:val="36"/>
          <w:szCs w:val="36"/>
          <w:rtl/>
          <w:lang w:bidi="fa-IR"/>
        </w:rPr>
        <w:t>با این حال،زمانیکه اطلاع</w:t>
      </w:r>
      <w:r w:rsidR="007F3E67">
        <w:rPr>
          <w:rFonts w:cs="Arial" w:hint="cs"/>
          <w:sz w:val="36"/>
          <w:szCs w:val="36"/>
          <w:rtl/>
          <w:lang w:bidi="fa-IR"/>
        </w:rPr>
        <w:t>ات</w:t>
      </w:r>
      <w:r w:rsidR="00380010">
        <w:rPr>
          <w:rFonts w:cs="Arial" w:hint="cs"/>
          <w:sz w:val="36"/>
          <w:szCs w:val="36"/>
          <w:rtl/>
          <w:lang w:bidi="fa-IR"/>
        </w:rPr>
        <w:t xml:space="preserve"> با عوامل زیادی مانند:پاریته(وضعیت زن از نظر داشتن فرزندان قادر به حیات)،تحصیلات،مراقبتهای پیش از زایمان،وضعیت اقتصادی اجتماعی،وزن پیش از زایمان،وزنی که در طی دوران با</w:t>
      </w:r>
      <w:r w:rsidR="007F3E67">
        <w:rPr>
          <w:rFonts w:cs="Arial" w:hint="cs"/>
          <w:sz w:val="36"/>
          <w:szCs w:val="36"/>
          <w:rtl/>
          <w:lang w:bidi="fa-IR"/>
        </w:rPr>
        <w:t>رداری بدست آمده،استعمال دخانیات و شرایط پزشکی مادر منطبق شده اند،تفاوتها در وزن تولد دیگر بیش از این اهمیت ندارند.</w:t>
      </w:r>
      <w:r w:rsidR="009E176D">
        <w:rPr>
          <w:rFonts w:cs="Arial" w:hint="cs"/>
          <w:sz w:val="36"/>
          <w:szCs w:val="36"/>
          <w:rtl/>
          <w:lang w:bidi="fa-IR"/>
        </w:rPr>
        <w:t>از طرف دیگر،</w:t>
      </w:r>
      <w:proofErr w:type="spellStart"/>
      <w:r w:rsidR="009E176D" w:rsidRPr="009E176D">
        <w:rPr>
          <w:rFonts w:cs="Arial"/>
          <w:sz w:val="36"/>
          <w:szCs w:val="36"/>
          <w:lang w:bidi="fa-IR"/>
        </w:rPr>
        <w:t>Cnattingius</w:t>
      </w:r>
      <w:proofErr w:type="spellEnd"/>
      <w:r w:rsidR="009E176D">
        <w:rPr>
          <w:rFonts w:cs="Arial" w:hint="cs"/>
          <w:sz w:val="36"/>
          <w:szCs w:val="36"/>
          <w:rtl/>
          <w:lang w:bidi="fa-IR"/>
        </w:rPr>
        <w:t xml:space="preserve"> و همکاران </w:t>
      </w:r>
      <w:r w:rsidR="00BA4686">
        <w:rPr>
          <w:rFonts w:cs="Arial" w:hint="cs"/>
          <w:sz w:val="36"/>
          <w:szCs w:val="36"/>
          <w:rtl/>
          <w:lang w:bidi="fa-IR"/>
        </w:rPr>
        <w:t>ارتباط بین سن بالای مادر و محدودیت رشد در مادرا</w:t>
      </w:r>
      <w:r w:rsidR="00BC3D59">
        <w:rPr>
          <w:rFonts w:cs="Arial" w:hint="cs"/>
          <w:sz w:val="36"/>
          <w:szCs w:val="36"/>
          <w:rtl/>
          <w:lang w:bidi="fa-IR"/>
        </w:rPr>
        <w:t xml:space="preserve">ن جوانی که در </w:t>
      </w:r>
      <w:r w:rsidR="001213BB">
        <w:rPr>
          <w:rFonts w:cs="Arial" w:hint="cs"/>
          <w:sz w:val="36"/>
          <w:szCs w:val="36"/>
          <w:rtl/>
          <w:lang w:bidi="fa-IR"/>
        </w:rPr>
        <w:t xml:space="preserve">اواخر دهه 20 </w:t>
      </w:r>
      <w:r w:rsidR="00BC3D59">
        <w:rPr>
          <w:rFonts w:cs="Arial" w:hint="cs"/>
          <w:sz w:val="36"/>
          <w:szCs w:val="36"/>
          <w:rtl/>
          <w:lang w:bidi="fa-IR"/>
        </w:rPr>
        <w:t xml:space="preserve">خود هستند و </w:t>
      </w:r>
      <w:r w:rsidR="001213BB">
        <w:rPr>
          <w:rFonts w:cs="Arial" w:hint="cs"/>
          <w:sz w:val="36"/>
          <w:szCs w:val="36"/>
          <w:rtl/>
          <w:lang w:bidi="fa-IR"/>
        </w:rPr>
        <w:t>بعد از تطابق با عوامل بسیار ا</w:t>
      </w:r>
      <w:r w:rsidR="00BC3D59">
        <w:rPr>
          <w:rFonts w:cs="Arial" w:hint="cs"/>
          <w:sz w:val="36"/>
          <w:szCs w:val="36"/>
          <w:rtl/>
          <w:lang w:bidi="fa-IR"/>
        </w:rPr>
        <w:t xml:space="preserve">دامه یافتند را </w:t>
      </w:r>
      <w:r w:rsidR="004F0CD5">
        <w:rPr>
          <w:rFonts w:cs="Arial" w:hint="cs"/>
          <w:sz w:val="36"/>
          <w:szCs w:val="36"/>
          <w:rtl/>
          <w:lang w:bidi="fa-IR"/>
        </w:rPr>
        <w:t>بدیهی فرض کردند.همچنین،</w:t>
      </w:r>
      <w:proofErr w:type="spellStart"/>
      <w:r w:rsidR="004F0CD5">
        <w:rPr>
          <w:rFonts w:cs="Arial"/>
          <w:sz w:val="36"/>
          <w:szCs w:val="36"/>
          <w:lang w:bidi="fa-IR"/>
        </w:rPr>
        <w:t>Salihu</w:t>
      </w:r>
      <w:proofErr w:type="spellEnd"/>
      <w:r w:rsidR="004F0CD5">
        <w:rPr>
          <w:rFonts w:cs="Arial" w:hint="cs"/>
          <w:sz w:val="36"/>
          <w:szCs w:val="36"/>
          <w:rtl/>
          <w:lang w:bidi="fa-IR"/>
        </w:rPr>
        <w:t xml:space="preserve"> و همکاران دریافتند که محدودیت رشد بطور</w:t>
      </w:r>
      <w:r w:rsidR="009C4734">
        <w:rPr>
          <w:rFonts w:cs="Arial" w:hint="cs"/>
          <w:sz w:val="36"/>
          <w:szCs w:val="36"/>
          <w:rtl/>
          <w:lang w:bidi="fa-IR"/>
        </w:rPr>
        <w:t xml:space="preserve">           </w:t>
      </w:r>
      <w:r w:rsidR="004F0CD5">
        <w:rPr>
          <w:rFonts w:cs="Arial" w:hint="cs"/>
          <w:sz w:val="36"/>
          <w:szCs w:val="36"/>
          <w:rtl/>
          <w:lang w:bidi="fa-IR"/>
        </w:rPr>
        <w:t xml:space="preserve"> قابل ملاحظه ای در بارداری های تک قلویی زنان بالای 40 سال بیشتر بود.</w:t>
      </w:r>
    </w:p>
    <w:p w:rsidR="009C4734" w:rsidRDefault="00A73AC5" w:rsidP="009C4734">
      <w:pPr>
        <w:bidi/>
        <w:jc w:val="both"/>
        <w:rPr>
          <w:rFonts w:cs="Arial"/>
          <w:b/>
          <w:bCs/>
          <w:sz w:val="36"/>
          <w:szCs w:val="36"/>
          <w:rtl/>
          <w:lang w:bidi="fa-IR"/>
        </w:rPr>
      </w:pPr>
      <w:r w:rsidRPr="00A73AC5">
        <w:rPr>
          <w:rFonts w:cs="Arial" w:hint="cs"/>
          <w:b/>
          <w:bCs/>
          <w:sz w:val="36"/>
          <w:szCs w:val="36"/>
          <w:rtl/>
          <w:lang w:bidi="fa-IR"/>
        </w:rPr>
        <w:t>بزرگ برای سن بارداری</w:t>
      </w:r>
    </w:p>
    <w:p w:rsidR="00A73AC5" w:rsidRDefault="001D3675" w:rsidP="00475C6E">
      <w:pPr>
        <w:bidi/>
        <w:jc w:val="both"/>
        <w:rPr>
          <w:rFonts w:cs="Arial"/>
          <w:sz w:val="36"/>
          <w:szCs w:val="36"/>
          <w:rtl/>
          <w:lang w:bidi="fa-IR"/>
        </w:rPr>
      </w:pPr>
      <w:r>
        <w:rPr>
          <w:rFonts w:cs="Arial" w:hint="cs"/>
          <w:sz w:val="36"/>
          <w:szCs w:val="36"/>
          <w:rtl/>
          <w:lang w:bidi="fa-IR"/>
        </w:rPr>
        <w:t>در انتهای دیگر طیف،ماکروسوماتی(بزرگ بودن اندازه بدن) معمولا با فرزند مادران مسن تر بخصوص مولتی پاراها مرتبط است.</w:t>
      </w:r>
      <w:r w:rsidR="00545282">
        <w:rPr>
          <w:rFonts w:cs="Arial" w:hint="cs"/>
          <w:sz w:val="36"/>
          <w:szCs w:val="36"/>
          <w:rtl/>
          <w:lang w:bidi="fa-IR"/>
        </w:rPr>
        <w:t>پیش بین</w:t>
      </w:r>
      <w:r w:rsidR="00475C6E">
        <w:rPr>
          <w:rFonts w:cs="Arial" w:hint="cs"/>
          <w:sz w:val="36"/>
          <w:szCs w:val="36"/>
          <w:rtl/>
          <w:lang w:bidi="fa-IR"/>
        </w:rPr>
        <w:t xml:space="preserve">ی ها مرتبط با </w:t>
      </w:r>
      <w:r w:rsidR="00545282">
        <w:rPr>
          <w:rFonts w:cs="Arial" w:hint="cs"/>
          <w:sz w:val="36"/>
          <w:szCs w:val="36"/>
          <w:rtl/>
          <w:lang w:bidi="fa-IR"/>
        </w:rPr>
        <w:t xml:space="preserve">چاقی مادر و </w:t>
      </w:r>
      <w:r w:rsidR="00475C6E">
        <w:rPr>
          <w:rFonts w:cs="Arial" w:hint="cs"/>
          <w:sz w:val="36"/>
          <w:szCs w:val="36"/>
          <w:rtl/>
          <w:lang w:bidi="fa-IR"/>
        </w:rPr>
        <w:t>تبعیت ضعیف یا خام برای تدبیر دیابت بارداری هستند.</w:t>
      </w:r>
      <w:proofErr w:type="spellStart"/>
      <w:r w:rsidR="008621C5">
        <w:rPr>
          <w:rFonts w:cs="Arial"/>
          <w:sz w:val="36"/>
          <w:szCs w:val="36"/>
          <w:lang w:bidi="fa-IR"/>
        </w:rPr>
        <w:t>Shmueli</w:t>
      </w:r>
      <w:proofErr w:type="spellEnd"/>
      <w:r w:rsidR="008621C5">
        <w:rPr>
          <w:rFonts w:cs="Arial" w:hint="cs"/>
          <w:sz w:val="36"/>
          <w:szCs w:val="36"/>
          <w:rtl/>
          <w:lang w:bidi="fa-IR"/>
        </w:rPr>
        <w:t xml:space="preserve"> و </w:t>
      </w:r>
      <w:r w:rsidR="008621C5">
        <w:rPr>
          <w:rFonts w:cs="Arial"/>
          <w:sz w:val="36"/>
          <w:szCs w:val="36"/>
          <w:lang w:bidi="fa-IR"/>
        </w:rPr>
        <w:t>Cullen</w:t>
      </w:r>
      <w:r w:rsidR="008621C5">
        <w:rPr>
          <w:rFonts w:cs="Arial" w:hint="cs"/>
          <w:sz w:val="36"/>
          <w:szCs w:val="36"/>
          <w:rtl/>
          <w:lang w:bidi="fa-IR"/>
        </w:rPr>
        <w:t xml:space="preserve"> اظهار کردند که افزایش تحصیلات مادر،درآمد،و وضعیت اجتماعی </w:t>
      </w:r>
      <w:r w:rsidR="008621C5">
        <w:rPr>
          <w:rFonts w:cs="Arial" w:hint="cs"/>
          <w:sz w:val="36"/>
          <w:szCs w:val="36"/>
          <w:rtl/>
          <w:lang w:bidi="fa-IR"/>
        </w:rPr>
        <w:lastRenderedPageBreak/>
        <w:t>بهتر(عوامل مرتبط با مادران مسن تر در کشورهای مرفه) در افزایش وزن تولد و کاهش خطر وزن کم هنگام تولد،موثر هستند.</w:t>
      </w:r>
    </w:p>
    <w:p w:rsidR="00974160" w:rsidRDefault="00652DB4" w:rsidP="00974160">
      <w:pPr>
        <w:bidi/>
        <w:jc w:val="both"/>
        <w:rPr>
          <w:rFonts w:cs="Arial"/>
          <w:b/>
          <w:bCs/>
          <w:sz w:val="36"/>
          <w:szCs w:val="36"/>
          <w:lang w:bidi="fa-IR"/>
        </w:rPr>
      </w:pPr>
      <w:r>
        <w:rPr>
          <w:rFonts w:cs="Arial" w:hint="cs"/>
          <w:b/>
          <w:bCs/>
          <w:sz w:val="36"/>
          <w:szCs w:val="36"/>
          <w:rtl/>
          <w:lang w:bidi="fa-IR"/>
        </w:rPr>
        <w:t>وضعیت قرارگیری نامناسب</w:t>
      </w:r>
      <w:r w:rsidR="00974160" w:rsidRPr="00974160">
        <w:rPr>
          <w:rFonts w:cs="Arial" w:hint="cs"/>
          <w:b/>
          <w:bCs/>
          <w:sz w:val="36"/>
          <w:szCs w:val="36"/>
          <w:rtl/>
          <w:lang w:bidi="fa-IR"/>
        </w:rPr>
        <w:t xml:space="preserve"> جنین در بدن مادر</w:t>
      </w:r>
    </w:p>
    <w:p w:rsidR="00794306" w:rsidRDefault="00F75D7C" w:rsidP="001D0B40">
      <w:pPr>
        <w:bidi/>
        <w:jc w:val="both"/>
        <w:rPr>
          <w:rFonts w:cs="Arial" w:hint="cs"/>
          <w:sz w:val="36"/>
          <w:szCs w:val="36"/>
          <w:rtl/>
          <w:lang w:bidi="fa-IR"/>
        </w:rPr>
      </w:pPr>
      <w:r>
        <w:rPr>
          <w:rFonts w:cs="Arial" w:hint="cs"/>
          <w:sz w:val="36"/>
          <w:szCs w:val="36"/>
          <w:rtl/>
          <w:lang w:bidi="fa-IR"/>
        </w:rPr>
        <w:t>وضعیت قرارگیری جنین از سمت پا در مادران سن بالاتر،شایع تر است.</w:t>
      </w:r>
      <w:r w:rsidR="001D0B40">
        <w:rPr>
          <w:rFonts w:cs="Arial"/>
          <w:sz w:val="36"/>
          <w:szCs w:val="36"/>
          <w:lang w:bidi="fa-IR"/>
        </w:rPr>
        <w:t>Jolly</w:t>
      </w:r>
      <w:r w:rsidR="001D0B40">
        <w:rPr>
          <w:rFonts w:cs="Arial" w:hint="cs"/>
          <w:sz w:val="36"/>
          <w:szCs w:val="36"/>
          <w:rtl/>
          <w:lang w:bidi="fa-IR"/>
        </w:rPr>
        <w:t xml:space="preserve"> و همکارانش،نسبت نامتعارف 72/1 </w:t>
      </w:r>
      <w:r w:rsidR="001D0B40" w:rsidRPr="001D0B40">
        <w:rPr>
          <w:rFonts w:cs="Arial"/>
          <w:sz w:val="36"/>
          <w:szCs w:val="36"/>
          <w:rtl/>
          <w:lang w:bidi="fa-IR"/>
        </w:rPr>
        <w:t xml:space="preserve">(95% </w:t>
      </w:r>
      <w:r w:rsidR="001D0B40" w:rsidRPr="001D0B40">
        <w:rPr>
          <w:rFonts w:cs="Arial"/>
          <w:sz w:val="36"/>
          <w:szCs w:val="36"/>
          <w:lang w:bidi="fa-IR"/>
        </w:rPr>
        <w:t>CI 1.50 to 1.98</w:t>
      </w:r>
      <w:r w:rsidR="001D0B40" w:rsidRPr="001D0B40">
        <w:rPr>
          <w:rFonts w:cs="Arial"/>
          <w:sz w:val="36"/>
          <w:szCs w:val="36"/>
          <w:rtl/>
          <w:lang w:bidi="fa-IR"/>
        </w:rPr>
        <w:t>)</w:t>
      </w:r>
      <w:r w:rsidR="001D0B40">
        <w:rPr>
          <w:rFonts w:cs="Arial" w:hint="cs"/>
          <w:sz w:val="36"/>
          <w:szCs w:val="36"/>
          <w:rtl/>
          <w:lang w:bidi="fa-IR"/>
        </w:rPr>
        <w:t xml:space="preserve"> را برای وضعیت قرارگیری جنین از پا در زنان بالای 40 سال ذکر کردند.</w:t>
      </w:r>
      <w:r w:rsidR="00FD45A3">
        <w:rPr>
          <w:rFonts w:cs="Arial" w:hint="cs"/>
          <w:sz w:val="36"/>
          <w:szCs w:val="36"/>
          <w:rtl/>
          <w:lang w:bidi="fa-IR"/>
        </w:rPr>
        <w:t>همچنین،</w:t>
      </w:r>
      <w:proofErr w:type="spellStart"/>
      <w:r w:rsidR="00FD45A3">
        <w:rPr>
          <w:rFonts w:cs="Arial"/>
          <w:sz w:val="36"/>
          <w:szCs w:val="36"/>
          <w:lang w:bidi="fa-IR"/>
        </w:rPr>
        <w:t>Delbaere</w:t>
      </w:r>
      <w:proofErr w:type="spellEnd"/>
      <w:r w:rsidR="00FD45A3">
        <w:rPr>
          <w:rFonts w:cs="Arial" w:hint="cs"/>
          <w:sz w:val="36"/>
          <w:szCs w:val="36"/>
          <w:rtl/>
          <w:lang w:bidi="fa-IR"/>
        </w:rPr>
        <w:t xml:space="preserve"> و همکاران میزان بیشتری از وضعیت </w:t>
      </w:r>
      <w:r w:rsidR="004433B0">
        <w:rPr>
          <w:rFonts w:cs="Arial" w:hint="cs"/>
          <w:sz w:val="36"/>
          <w:szCs w:val="36"/>
          <w:rtl/>
          <w:lang w:bidi="fa-IR"/>
        </w:rPr>
        <w:t>غیرنرمال قرارگیری جنین در بدن زنان بالای 35 در مقایسه با زنان 20 تا 29 سال یافتند</w:t>
      </w:r>
      <w:r w:rsidR="004433B0" w:rsidRPr="004433B0">
        <w:rPr>
          <w:rFonts w:cs="Arial"/>
          <w:sz w:val="36"/>
          <w:szCs w:val="36"/>
          <w:rtl/>
          <w:lang w:bidi="fa-IR"/>
        </w:rPr>
        <w:t>(</w:t>
      </w:r>
      <w:r w:rsidR="004433B0" w:rsidRPr="004433B0">
        <w:rPr>
          <w:rFonts w:cs="Arial"/>
          <w:sz w:val="36"/>
          <w:szCs w:val="36"/>
          <w:lang w:bidi="fa-IR"/>
        </w:rPr>
        <w:t>OR 1.35, 95% CI 1.17 to 1.55</w:t>
      </w:r>
      <w:r w:rsidR="004433B0" w:rsidRPr="004433B0">
        <w:rPr>
          <w:rFonts w:cs="Arial"/>
          <w:sz w:val="36"/>
          <w:szCs w:val="36"/>
          <w:rtl/>
          <w:lang w:bidi="fa-IR"/>
        </w:rPr>
        <w:t>)</w:t>
      </w:r>
      <w:r w:rsidR="004433B0">
        <w:rPr>
          <w:rFonts w:cs="Arial" w:hint="cs"/>
          <w:sz w:val="36"/>
          <w:szCs w:val="36"/>
          <w:rtl/>
          <w:lang w:bidi="fa-IR"/>
        </w:rPr>
        <w:t>.</w:t>
      </w:r>
      <w:proofErr w:type="spellStart"/>
      <w:r w:rsidR="00506F1A">
        <w:rPr>
          <w:rFonts w:cs="Arial"/>
          <w:sz w:val="36"/>
          <w:szCs w:val="36"/>
          <w:lang w:bidi="fa-IR"/>
        </w:rPr>
        <w:t>Didly</w:t>
      </w:r>
      <w:proofErr w:type="spellEnd"/>
      <w:r w:rsidR="00506F1A">
        <w:rPr>
          <w:rFonts w:cs="Arial" w:hint="cs"/>
          <w:sz w:val="36"/>
          <w:szCs w:val="36"/>
          <w:rtl/>
          <w:lang w:bidi="fa-IR"/>
        </w:rPr>
        <w:t xml:space="preserve"> و همکاران میزان شیوع وضعیت قرارگیری جنین از پا را %11 در زائوهای بالای 45 سال اعلام کردند.توجیهات آورده شده برای این افزایش شیوع شامل</w:t>
      </w:r>
      <w:r w:rsidR="00257C13">
        <w:rPr>
          <w:rFonts w:cs="Arial" w:hint="cs"/>
          <w:sz w:val="36"/>
          <w:szCs w:val="36"/>
          <w:rtl/>
          <w:lang w:bidi="fa-IR"/>
        </w:rPr>
        <w:t xml:space="preserve"> این موارد میشود</w:t>
      </w:r>
      <w:r w:rsidR="00506F1A">
        <w:rPr>
          <w:rFonts w:cs="Arial" w:hint="cs"/>
          <w:sz w:val="36"/>
          <w:szCs w:val="36"/>
          <w:rtl/>
          <w:lang w:bidi="fa-IR"/>
        </w:rPr>
        <w:t>:تومور خوش خیم رحمی،ن</w:t>
      </w:r>
      <w:r w:rsidR="00257C13">
        <w:rPr>
          <w:rFonts w:cs="Arial" w:hint="cs"/>
          <w:sz w:val="36"/>
          <w:szCs w:val="36"/>
          <w:rtl/>
          <w:lang w:bidi="fa-IR"/>
        </w:rPr>
        <w:t>اهنجاریهای پنهان رحم که</w:t>
      </w:r>
      <w:r w:rsidR="00506F1A">
        <w:rPr>
          <w:rFonts w:cs="Arial" w:hint="cs"/>
          <w:sz w:val="36"/>
          <w:szCs w:val="36"/>
          <w:rtl/>
          <w:lang w:bidi="fa-IR"/>
        </w:rPr>
        <w:t xml:space="preserve"> به تاخیر بی برنامه در زایمان</w:t>
      </w:r>
      <w:r w:rsidR="00257C13">
        <w:rPr>
          <w:rFonts w:cs="Arial" w:hint="cs"/>
          <w:sz w:val="36"/>
          <w:szCs w:val="36"/>
          <w:rtl/>
          <w:lang w:bidi="fa-IR"/>
        </w:rPr>
        <w:t xml:space="preserve"> منجر میشود</w:t>
      </w:r>
      <w:r w:rsidR="00506F1A">
        <w:rPr>
          <w:rFonts w:cs="Arial" w:hint="cs"/>
          <w:sz w:val="36"/>
          <w:szCs w:val="36"/>
          <w:rtl/>
          <w:lang w:bidi="fa-IR"/>
        </w:rPr>
        <w:t xml:space="preserve">،بارداری های چندقلویی،کاهش وابسته به سن </w:t>
      </w:r>
      <w:r w:rsidR="00257C13">
        <w:rPr>
          <w:rFonts w:cs="Arial" w:hint="cs"/>
          <w:sz w:val="36"/>
          <w:szCs w:val="36"/>
          <w:rtl/>
          <w:lang w:bidi="fa-IR"/>
        </w:rPr>
        <w:t>در توده عضلانی اسکلتی که عضلات دیواره شکمی را شامل میشود.</w:t>
      </w:r>
    </w:p>
    <w:p w:rsidR="00E46CAF" w:rsidRDefault="00E46CAF" w:rsidP="00E46CAF">
      <w:pPr>
        <w:bidi/>
        <w:jc w:val="both"/>
        <w:rPr>
          <w:rFonts w:cs="Arial" w:hint="cs"/>
          <w:b/>
          <w:bCs/>
          <w:sz w:val="36"/>
          <w:szCs w:val="36"/>
          <w:rtl/>
          <w:lang w:bidi="fa-IR"/>
        </w:rPr>
      </w:pPr>
      <w:r w:rsidRPr="00E46CAF">
        <w:rPr>
          <w:rFonts w:cs="Arial" w:hint="cs"/>
          <w:b/>
          <w:bCs/>
          <w:sz w:val="36"/>
          <w:szCs w:val="36"/>
          <w:rtl/>
          <w:lang w:bidi="fa-IR"/>
        </w:rPr>
        <w:t>زایمان مشکل و غیرعادی و زایمان سزارین</w:t>
      </w:r>
    </w:p>
    <w:p w:rsidR="00E46CAF" w:rsidRDefault="00056ED0" w:rsidP="00112DDD">
      <w:pPr>
        <w:bidi/>
        <w:jc w:val="both"/>
        <w:rPr>
          <w:rFonts w:cs="Arial" w:hint="cs"/>
          <w:sz w:val="36"/>
          <w:szCs w:val="36"/>
          <w:rtl/>
          <w:lang w:bidi="fa-IR"/>
        </w:rPr>
      </w:pPr>
      <w:r>
        <w:rPr>
          <w:rFonts w:cs="Arial" w:hint="cs"/>
          <w:sz w:val="36"/>
          <w:szCs w:val="36"/>
          <w:rtl/>
          <w:lang w:bidi="fa-IR"/>
        </w:rPr>
        <w:t>مطالعا</w:t>
      </w:r>
      <w:r w:rsidR="005353D8">
        <w:rPr>
          <w:rFonts w:cs="Arial" w:hint="cs"/>
          <w:sz w:val="36"/>
          <w:szCs w:val="36"/>
          <w:rtl/>
          <w:lang w:bidi="fa-IR"/>
        </w:rPr>
        <w:t xml:space="preserve">ت،پیوسته </w:t>
      </w:r>
      <w:r>
        <w:rPr>
          <w:rFonts w:cs="Arial" w:hint="cs"/>
          <w:sz w:val="36"/>
          <w:szCs w:val="36"/>
          <w:rtl/>
          <w:lang w:bidi="fa-IR"/>
        </w:rPr>
        <w:t>افزایش ریسک زایمان سزارین را با بالارفتن سن مادر اعلام کرده اند.</w:t>
      </w:r>
      <w:r w:rsidR="00A66465">
        <w:rPr>
          <w:rFonts w:cs="Arial" w:hint="cs"/>
          <w:sz w:val="36"/>
          <w:szCs w:val="36"/>
          <w:rtl/>
          <w:lang w:bidi="fa-IR"/>
        </w:rPr>
        <w:t xml:space="preserve">عوامل موثر مرتبط با سن </w:t>
      </w:r>
      <w:r w:rsidR="00C83AA9">
        <w:rPr>
          <w:rFonts w:cs="Arial" w:hint="cs"/>
          <w:sz w:val="36"/>
          <w:szCs w:val="36"/>
          <w:rtl/>
          <w:lang w:bidi="fa-IR"/>
        </w:rPr>
        <w:t xml:space="preserve">شامل: اضطراب جنین،بارداری چندقلویی،عدم قرارگیری جنین از سمت سر در بدن مادر،بزرگ </w:t>
      </w:r>
      <w:r w:rsidR="008E6B12">
        <w:rPr>
          <w:rFonts w:cs="Arial" w:hint="cs"/>
          <w:sz w:val="36"/>
          <w:szCs w:val="36"/>
          <w:rtl/>
          <w:lang w:bidi="fa-IR"/>
        </w:rPr>
        <w:t>بودن اندازه بدن نوزاد،قرارگیری</w:t>
      </w:r>
      <w:r w:rsidR="00C83AA9">
        <w:rPr>
          <w:rFonts w:cs="Arial" w:hint="cs"/>
          <w:sz w:val="36"/>
          <w:szCs w:val="36"/>
          <w:rtl/>
          <w:lang w:bidi="fa-IR"/>
        </w:rPr>
        <w:t xml:space="preserve"> جفت</w:t>
      </w:r>
      <w:r w:rsidR="008E6B12">
        <w:rPr>
          <w:rFonts w:cs="Arial" w:hint="cs"/>
          <w:sz w:val="36"/>
          <w:szCs w:val="36"/>
          <w:rtl/>
          <w:lang w:bidi="fa-IR"/>
        </w:rPr>
        <w:t xml:space="preserve"> در بخش پایین رحم</w:t>
      </w:r>
      <w:r w:rsidR="00C83AA9">
        <w:rPr>
          <w:rFonts w:cs="Arial" w:hint="cs"/>
          <w:sz w:val="36"/>
          <w:szCs w:val="36"/>
          <w:rtl/>
          <w:lang w:bidi="fa-IR"/>
        </w:rPr>
        <w:t>،لگن تنگ و باریک، و تکرار زایمان سزارین است.</w:t>
      </w:r>
      <w:r w:rsidR="004E4D70" w:rsidRPr="004E4D70">
        <w:rPr>
          <w:rFonts w:hint="cs"/>
          <w:rtl/>
        </w:rPr>
        <w:t xml:space="preserve"> </w:t>
      </w:r>
      <w:r w:rsidR="004E4D70" w:rsidRPr="004E4D70">
        <w:rPr>
          <w:rFonts w:cs="Arial" w:hint="cs"/>
          <w:sz w:val="36"/>
          <w:szCs w:val="36"/>
          <w:rtl/>
          <w:lang w:bidi="fa-IR"/>
        </w:rPr>
        <w:t>میزان</w:t>
      </w:r>
      <w:r w:rsidR="004E4D70" w:rsidRPr="004E4D70">
        <w:rPr>
          <w:rFonts w:cs="Arial"/>
          <w:sz w:val="36"/>
          <w:szCs w:val="36"/>
          <w:rtl/>
          <w:lang w:bidi="fa-IR"/>
        </w:rPr>
        <w:t xml:space="preserve"> </w:t>
      </w:r>
      <w:r w:rsidR="004E4D70" w:rsidRPr="004E4D70">
        <w:rPr>
          <w:rFonts w:cs="Arial" w:hint="cs"/>
          <w:sz w:val="36"/>
          <w:szCs w:val="36"/>
          <w:rtl/>
          <w:lang w:bidi="fa-IR"/>
        </w:rPr>
        <w:t>زایمان</w:t>
      </w:r>
      <w:r w:rsidR="004E4D70" w:rsidRPr="004E4D70">
        <w:rPr>
          <w:rFonts w:cs="Arial"/>
          <w:sz w:val="36"/>
          <w:szCs w:val="36"/>
          <w:rtl/>
          <w:lang w:bidi="fa-IR"/>
        </w:rPr>
        <w:t xml:space="preserve"> </w:t>
      </w:r>
      <w:r w:rsidR="004E4D70" w:rsidRPr="004E4D70">
        <w:rPr>
          <w:rFonts w:cs="Arial" w:hint="cs"/>
          <w:sz w:val="36"/>
          <w:szCs w:val="36"/>
          <w:rtl/>
          <w:lang w:bidi="fa-IR"/>
        </w:rPr>
        <w:t>سزارین</w:t>
      </w:r>
      <w:r w:rsidR="004E4D70" w:rsidRPr="004E4D70">
        <w:rPr>
          <w:rFonts w:cs="Arial"/>
          <w:sz w:val="36"/>
          <w:szCs w:val="36"/>
          <w:rtl/>
          <w:lang w:bidi="fa-IR"/>
        </w:rPr>
        <w:t xml:space="preserve"> </w:t>
      </w:r>
      <w:r w:rsidR="004E4D70">
        <w:rPr>
          <w:rFonts w:cs="Arial" w:hint="cs"/>
          <w:sz w:val="36"/>
          <w:szCs w:val="36"/>
          <w:rtl/>
          <w:lang w:bidi="fa-IR"/>
        </w:rPr>
        <w:t xml:space="preserve">در بین نولی پاراهای بیشتر از 35 سال </w:t>
      </w:r>
      <w:r w:rsidR="00E63A24">
        <w:rPr>
          <w:rFonts w:cs="Arial" w:hint="cs"/>
          <w:sz w:val="36"/>
          <w:szCs w:val="36"/>
          <w:rtl/>
          <w:lang w:bidi="fa-IR"/>
        </w:rPr>
        <w:t>%21 تا %52 اعلام شده است.این افزایش تا حدودی به زایما</w:t>
      </w:r>
      <w:r w:rsidR="00652DB4">
        <w:rPr>
          <w:rFonts w:cs="Arial" w:hint="cs"/>
          <w:sz w:val="36"/>
          <w:szCs w:val="36"/>
          <w:rtl/>
          <w:lang w:bidi="fa-IR"/>
        </w:rPr>
        <w:t xml:space="preserve">ن سزارین قبلی با رایجترین </w:t>
      </w:r>
      <w:r w:rsidR="00E63A24">
        <w:rPr>
          <w:rFonts w:cs="Arial" w:hint="cs"/>
          <w:sz w:val="36"/>
          <w:szCs w:val="36"/>
          <w:rtl/>
          <w:lang w:bidi="fa-IR"/>
        </w:rPr>
        <w:t>علایم</w:t>
      </w:r>
      <w:r w:rsidR="00652DB4">
        <w:rPr>
          <w:rFonts w:cs="Arial" w:hint="cs"/>
          <w:sz w:val="36"/>
          <w:szCs w:val="36"/>
          <w:rtl/>
          <w:lang w:bidi="fa-IR"/>
        </w:rPr>
        <w:t xml:space="preserve"> که میومکتومی قبلی(برداشتن میوم رحم از طریق جراحی) و وضعیت قرارگیری نامناسب جنین در بدن مادر</w:t>
      </w:r>
      <w:r w:rsidR="00E63A24">
        <w:rPr>
          <w:rFonts w:cs="Arial" w:hint="cs"/>
          <w:sz w:val="36"/>
          <w:szCs w:val="36"/>
          <w:rtl/>
          <w:lang w:bidi="fa-IR"/>
        </w:rPr>
        <w:t xml:space="preserve"> </w:t>
      </w:r>
      <w:r w:rsidR="00652DB4">
        <w:rPr>
          <w:rFonts w:cs="Arial" w:hint="cs"/>
          <w:sz w:val="36"/>
          <w:szCs w:val="36"/>
          <w:rtl/>
          <w:lang w:bidi="fa-IR"/>
        </w:rPr>
        <w:t>می باشند،نسبت داده شده است.</w:t>
      </w:r>
      <w:proofErr w:type="spellStart"/>
      <w:r w:rsidR="00983246">
        <w:rPr>
          <w:rFonts w:cs="Arial"/>
          <w:sz w:val="36"/>
          <w:szCs w:val="36"/>
          <w:lang w:bidi="fa-IR"/>
        </w:rPr>
        <w:t>Bianco</w:t>
      </w:r>
      <w:proofErr w:type="spellEnd"/>
      <w:r w:rsidR="00983246">
        <w:rPr>
          <w:rFonts w:cs="Arial" w:hint="cs"/>
          <w:sz w:val="36"/>
          <w:szCs w:val="36"/>
          <w:rtl/>
          <w:lang w:bidi="fa-IR"/>
        </w:rPr>
        <w:t xml:space="preserve"> و همکاران بیان کردند که افزایش زایمان سزارین هم برای نولی پاراها </w:t>
      </w:r>
      <w:r w:rsidR="004720BA" w:rsidRPr="004720BA">
        <w:rPr>
          <w:rFonts w:cs="Arial"/>
          <w:sz w:val="36"/>
          <w:szCs w:val="36"/>
          <w:rtl/>
          <w:lang w:bidi="fa-IR"/>
        </w:rPr>
        <w:t>(</w:t>
      </w:r>
      <w:r w:rsidR="004720BA" w:rsidRPr="004720BA">
        <w:rPr>
          <w:rFonts w:cs="Arial"/>
          <w:sz w:val="36"/>
          <w:szCs w:val="36"/>
          <w:lang w:bidi="fa-IR"/>
        </w:rPr>
        <w:t>OR 3.1, 95% CI 2.6 to 3.7</w:t>
      </w:r>
      <w:r w:rsidR="004720BA" w:rsidRPr="004720BA">
        <w:rPr>
          <w:rFonts w:cs="Arial"/>
          <w:sz w:val="36"/>
          <w:szCs w:val="36"/>
          <w:rtl/>
          <w:lang w:bidi="fa-IR"/>
        </w:rPr>
        <w:t>)</w:t>
      </w:r>
      <w:r w:rsidR="004720BA" w:rsidRPr="004720BA">
        <w:rPr>
          <w:rFonts w:cs="Arial" w:hint="cs"/>
          <w:sz w:val="36"/>
          <w:szCs w:val="36"/>
          <w:rtl/>
          <w:lang w:bidi="fa-IR"/>
        </w:rPr>
        <w:t xml:space="preserve"> </w:t>
      </w:r>
      <w:r w:rsidR="00983246">
        <w:rPr>
          <w:rFonts w:cs="Arial" w:hint="cs"/>
          <w:sz w:val="36"/>
          <w:szCs w:val="36"/>
          <w:rtl/>
          <w:lang w:bidi="fa-IR"/>
        </w:rPr>
        <w:t xml:space="preserve">و هم مولتی پاراهای </w:t>
      </w:r>
      <w:r w:rsidR="004720BA" w:rsidRPr="004720BA">
        <w:rPr>
          <w:rFonts w:cs="Arial"/>
          <w:sz w:val="36"/>
          <w:szCs w:val="36"/>
          <w:rtl/>
          <w:lang w:bidi="fa-IR"/>
        </w:rPr>
        <w:t>(</w:t>
      </w:r>
      <w:r w:rsidR="004720BA" w:rsidRPr="004720BA">
        <w:rPr>
          <w:rFonts w:cs="Arial"/>
          <w:sz w:val="36"/>
          <w:szCs w:val="36"/>
          <w:lang w:bidi="fa-IR"/>
        </w:rPr>
        <w:t xml:space="preserve">OR 3.3, 95% CI </w:t>
      </w:r>
      <w:r w:rsidR="004720BA" w:rsidRPr="004720BA">
        <w:rPr>
          <w:rFonts w:cs="Arial"/>
          <w:sz w:val="36"/>
          <w:szCs w:val="36"/>
          <w:lang w:bidi="fa-IR"/>
        </w:rPr>
        <w:lastRenderedPageBreak/>
        <w:t>2.6 to 4.1</w:t>
      </w:r>
      <w:r w:rsidR="004720BA" w:rsidRPr="004720BA">
        <w:rPr>
          <w:rFonts w:cs="Arial"/>
          <w:sz w:val="36"/>
          <w:szCs w:val="36"/>
          <w:rtl/>
          <w:lang w:bidi="fa-IR"/>
        </w:rPr>
        <w:t>)</w:t>
      </w:r>
      <w:r w:rsidR="004720BA" w:rsidRPr="004720BA">
        <w:rPr>
          <w:rFonts w:cs="Arial" w:hint="cs"/>
          <w:sz w:val="36"/>
          <w:szCs w:val="36"/>
          <w:rtl/>
          <w:lang w:bidi="fa-IR"/>
        </w:rPr>
        <w:t xml:space="preserve"> </w:t>
      </w:r>
      <w:r w:rsidR="00983246">
        <w:rPr>
          <w:rFonts w:cs="Arial" w:hint="cs"/>
          <w:sz w:val="36"/>
          <w:szCs w:val="36"/>
          <w:rtl/>
          <w:lang w:bidi="fa-IR"/>
        </w:rPr>
        <w:t xml:space="preserve">بالای 40 سال در مقایسه با </w:t>
      </w:r>
      <w:r w:rsidR="004720BA">
        <w:rPr>
          <w:rFonts w:cs="Arial" w:hint="cs"/>
          <w:sz w:val="36"/>
          <w:szCs w:val="36"/>
          <w:rtl/>
          <w:lang w:bidi="fa-IR"/>
        </w:rPr>
        <w:t>سنین 20 تا 29 سال،شایع بود.</w:t>
      </w:r>
      <w:r w:rsidR="00AE7285">
        <w:rPr>
          <w:rFonts w:cs="Arial" w:hint="cs"/>
          <w:sz w:val="36"/>
          <w:szCs w:val="36"/>
          <w:rtl/>
          <w:lang w:bidi="fa-IR"/>
        </w:rPr>
        <w:t>میزان شیوع زایمان سزارین برای زایمان غیرطبیعی با بالارفتن سن،افزایش می یابد و حداقل در بین زنان بالای 35 سال نسبت به زنان جوانتر،دو برابر است.</w:t>
      </w:r>
      <w:r w:rsidR="007712E4">
        <w:rPr>
          <w:rFonts w:cs="Arial" w:hint="cs"/>
          <w:sz w:val="36"/>
          <w:szCs w:val="36"/>
          <w:rtl/>
          <w:lang w:bidi="fa-IR"/>
        </w:rPr>
        <w:t>همچنین میزان شیوع زایمان سزارین اورژانسی در زنان بالای 35 سال بیشتر است.</w:t>
      </w:r>
      <w:r w:rsidR="008E6B12">
        <w:rPr>
          <w:rFonts w:cs="Arial" w:hint="cs"/>
          <w:sz w:val="36"/>
          <w:szCs w:val="36"/>
          <w:rtl/>
          <w:lang w:bidi="fa-IR"/>
        </w:rPr>
        <w:t>این ممکن است بعلت افزایش میزان شیوع قطع ناگهانی جف</w:t>
      </w:r>
      <w:r w:rsidR="00DB6D7F">
        <w:rPr>
          <w:rFonts w:cs="Arial" w:hint="cs"/>
          <w:sz w:val="36"/>
          <w:szCs w:val="36"/>
          <w:rtl/>
          <w:lang w:bidi="fa-IR"/>
        </w:rPr>
        <w:t xml:space="preserve">ت،قرارگیری جفت در بخش پایین رحم و </w:t>
      </w:r>
      <w:r w:rsidR="008E6B12">
        <w:rPr>
          <w:rFonts w:cs="Arial" w:hint="cs"/>
          <w:sz w:val="36"/>
          <w:szCs w:val="36"/>
          <w:rtl/>
          <w:lang w:bidi="fa-IR"/>
        </w:rPr>
        <w:t>زایمان زودهنگام در این زنان باشد.</w:t>
      </w:r>
      <w:r w:rsidR="00DB6D7F">
        <w:rPr>
          <w:rFonts w:cs="Arial"/>
          <w:sz w:val="36"/>
          <w:szCs w:val="36"/>
          <w:lang w:bidi="fa-IR"/>
        </w:rPr>
        <w:t xml:space="preserve">Patel </w:t>
      </w:r>
      <w:r w:rsidR="00DB6D7F">
        <w:rPr>
          <w:rFonts w:cs="Arial" w:hint="cs"/>
          <w:sz w:val="36"/>
          <w:szCs w:val="36"/>
          <w:rtl/>
          <w:lang w:bidi="fa-IR"/>
        </w:rPr>
        <w:t>و همکاران در مطالعه ای شامل 12944 زن،دریافتند که سن مادر بطور مستقل با</w:t>
      </w:r>
      <w:r w:rsidR="00136B24">
        <w:rPr>
          <w:rFonts w:cs="Arial" w:hint="cs"/>
          <w:sz w:val="36"/>
          <w:szCs w:val="36"/>
          <w:rtl/>
          <w:lang w:bidi="fa-IR"/>
        </w:rPr>
        <w:t xml:space="preserve">          </w:t>
      </w:r>
      <w:r w:rsidR="00DB6D7F">
        <w:rPr>
          <w:rFonts w:cs="Arial" w:hint="cs"/>
          <w:sz w:val="36"/>
          <w:szCs w:val="36"/>
          <w:rtl/>
          <w:lang w:bidi="fa-IR"/>
        </w:rPr>
        <w:t xml:space="preserve"> </w:t>
      </w:r>
      <w:r w:rsidR="00136B24">
        <w:rPr>
          <w:rFonts w:cs="Arial" w:hint="cs"/>
          <w:sz w:val="36"/>
          <w:szCs w:val="36"/>
          <w:rtl/>
          <w:lang w:bidi="fa-IR"/>
        </w:rPr>
        <w:t xml:space="preserve">بیشتر </w:t>
      </w:r>
      <w:r w:rsidR="0012776B">
        <w:rPr>
          <w:rFonts w:cs="Arial" w:hint="cs"/>
          <w:sz w:val="36"/>
          <w:szCs w:val="36"/>
          <w:rtl/>
          <w:lang w:bidi="fa-IR"/>
        </w:rPr>
        <w:t xml:space="preserve">شدن تعداد افرادی که زایمان سزارین </w:t>
      </w:r>
      <w:r w:rsidR="00136B24">
        <w:rPr>
          <w:rFonts w:cs="Arial" w:hint="cs"/>
          <w:sz w:val="36"/>
          <w:szCs w:val="36"/>
          <w:rtl/>
          <w:lang w:bidi="fa-IR"/>
        </w:rPr>
        <w:t xml:space="preserve">دارند </w:t>
      </w:r>
      <w:r w:rsidR="0012776B">
        <w:rPr>
          <w:rFonts w:cs="Arial" w:hint="cs"/>
          <w:sz w:val="36"/>
          <w:szCs w:val="36"/>
          <w:rtl/>
          <w:lang w:bidi="fa-IR"/>
        </w:rPr>
        <w:t xml:space="preserve">شامل: تمام </w:t>
      </w:r>
      <w:r w:rsidR="00136B24">
        <w:rPr>
          <w:rFonts w:cs="Arial" w:hint="cs"/>
          <w:sz w:val="36"/>
          <w:szCs w:val="36"/>
          <w:rtl/>
          <w:lang w:bidi="fa-IR"/>
        </w:rPr>
        <w:t xml:space="preserve">                           </w:t>
      </w:r>
      <w:r w:rsidR="0012776B">
        <w:rPr>
          <w:rFonts w:cs="Arial" w:hint="cs"/>
          <w:sz w:val="36"/>
          <w:szCs w:val="36"/>
          <w:rtl/>
          <w:lang w:bidi="fa-IR"/>
        </w:rPr>
        <w:t>سزارینی ها</w:t>
      </w:r>
      <w:r w:rsidR="008F4D39" w:rsidRPr="008F4D39">
        <w:t xml:space="preserve"> </w:t>
      </w:r>
      <w:r w:rsidR="008F4D39" w:rsidRPr="008F4D39">
        <w:rPr>
          <w:rFonts w:cs="Arial"/>
          <w:sz w:val="36"/>
          <w:szCs w:val="36"/>
          <w:lang w:bidi="fa-IR"/>
        </w:rPr>
        <w:t>(OR 1.07, 95% CI 1.04 to 1.09)</w:t>
      </w:r>
      <w:r w:rsidR="00136B24" w:rsidRPr="00136B24">
        <w:t xml:space="preserve"> </w:t>
      </w:r>
      <w:r w:rsidR="0012776B">
        <w:rPr>
          <w:rFonts w:cs="Arial" w:hint="cs"/>
          <w:sz w:val="36"/>
          <w:szCs w:val="36"/>
          <w:rtl/>
          <w:lang w:bidi="fa-IR"/>
        </w:rPr>
        <w:t xml:space="preserve">،سزارینی های با </w:t>
      </w:r>
      <w:r w:rsidR="004A2BDD">
        <w:rPr>
          <w:rFonts w:cs="Arial"/>
          <w:sz w:val="36"/>
          <w:szCs w:val="36"/>
          <w:lang w:bidi="fa-IR"/>
        </w:rPr>
        <w:t xml:space="preserve"> </w:t>
      </w:r>
      <w:r w:rsidR="004A2BDD">
        <w:rPr>
          <w:rFonts w:cs="Arial" w:hint="cs"/>
          <w:sz w:val="36"/>
          <w:szCs w:val="36"/>
          <w:rtl/>
          <w:lang w:bidi="fa-IR"/>
        </w:rPr>
        <w:t>ا</w:t>
      </w:r>
      <w:r w:rsidR="0012776B">
        <w:rPr>
          <w:rFonts w:cs="Arial" w:hint="cs"/>
          <w:sz w:val="36"/>
          <w:szCs w:val="36"/>
          <w:rtl/>
          <w:lang w:bidi="fa-IR"/>
        </w:rPr>
        <w:t>نتخاب خود فرد</w:t>
      </w:r>
      <w:r w:rsidR="008F4D39" w:rsidRPr="008F4D39">
        <w:t xml:space="preserve"> </w:t>
      </w:r>
      <w:r w:rsidR="008F4D39" w:rsidRPr="008F4D39">
        <w:rPr>
          <w:rFonts w:cs="Arial"/>
          <w:sz w:val="36"/>
          <w:szCs w:val="36"/>
          <w:lang w:bidi="fa-IR"/>
        </w:rPr>
        <w:t>(OR 1.04, 95% CI 1.01 to 1.08</w:t>
      </w:r>
      <w:r w:rsidR="008F4D39">
        <w:rPr>
          <w:rFonts w:cs="Arial"/>
          <w:sz w:val="36"/>
          <w:szCs w:val="36"/>
          <w:lang w:bidi="fa-IR"/>
        </w:rPr>
        <w:t>)</w:t>
      </w:r>
      <w:r w:rsidR="0012776B">
        <w:rPr>
          <w:rFonts w:cs="Arial" w:hint="cs"/>
          <w:sz w:val="36"/>
          <w:szCs w:val="36"/>
          <w:rtl/>
          <w:lang w:bidi="fa-IR"/>
        </w:rPr>
        <w:t xml:space="preserve"> و </w:t>
      </w:r>
      <w:r w:rsidR="00C37760">
        <w:rPr>
          <w:rFonts w:cs="Arial" w:hint="cs"/>
          <w:sz w:val="36"/>
          <w:szCs w:val="36"/>
          <w:rtl/>
          <w:lang w:bidi="fa-IR"/>
        </w:rPr>
        <w:t>سزارین های اورژانسی</w:t>
      </w:r>
      <w:r w:rsidR="00C37760">
        <w:rPr>
          <w:rFonts w:cs="Arial"/>
          <w:sz w:val="36"/>
          <w:szCs w:val="36"/>
          <w:lang w:bidi="fa-IR"/>
        </w:rPr>
        <w:t xml:space="preserve"> </w:t>
      </w:r>
      <w:r w:rsidR="00C37760" w:rsidRPr="00C37760">
        <w:rPr>
          <w:rFonts w:cs="Arial"/>
          <w:sz w:val="36"/>
          <w:szCs w:val="36"/>
          <w:rtl/>
          <w:lang w:bidi="fa-IR"/>
        </w:rPr>
        <w:t>(</w:t>
      </w:r>
      <w:r w:rsidR="00C37760" w:rsidRPr="00C37760">
        <w:rPr>
          <w:rFonts w:cs="Arial"/>
          <w:sz w:val="36"/>
          <w:szCs w:val="36"/>
          <w:lang w:bidi="fa-IR"/>
        </w:rPr>
        <w:t>OR 1.11, 95% CI 1.08 to 1.15</w:t>
      </w:r>
      <w:r w:rsidR="00C37760" w:rsidRPr="00C37760">
        <w:rPr>
          <w:rFonts w:cs="Arial"/>
          <w:sz w:val="36"/>
          <w:szCs w:val="36"/>
          <w:rtl/>
          <w:lang w:bidi="fa-IR"/>
        </w:rPr>
        <w:t>)</w:t>
      </w:r>
      <w:r w:rsidR="00C37760" w:rsidRPr="00C37760">
        <w:rPr>
          <w:rFonts w:cs="Arial" w:hint="cs"/>
          <w:sz w:val="36"/>
          <w:szCs w:val="36"/>
          <w:rtl/>
          <w:lang w:bidi="fa-IR"/>
        </w:rPr>
        <w:t xml:space="preserve"> </w:t>
      </w:r>
      <w:r w:rsidR="0012776B">
        <w:rPr>
          <w:rFonts w:cs="Arial" w:hint="cs"/>
          <w:sz w:val="36"/>
          <w:szCs w:val="36"/>
          <w:rtl/>
          <w:lang w:bidi="fa-IR"/>
        </w:rPr>
        <w:t>در هر سال با بالارفتن سن مادر،افزایش می یابد.</w:t>
      </w:r>
      <w:r w:rsidR="00696FC2">
        <w:rPr>
          <w:rFonts w:cs="Arial" w:hint="cs"/>
          <w:sz w:val="36"/>
          <w:szCs w:val="36"/>
          <w:rtl/>
          <w:lang w:bidi="fa-IR"/>
        </w:rPr>
        <w:t>تحریک زایمان از طریق دارو اغلب با بالارفتن سن مادر اتفاق می افتد.</w:t>
      </w:r>
      <w:r w:rsidR="0017091A">
        <w:rPr>
          <w:rFonts w:cs="Arial" w:hint="cs"/>
          <w:sz w:val="36"/>
          <w:szCs w:val="36"/>
          <w:rtl/>
          <w:lang w:bidi="fa-IR"/>
        </w:rPr>
        <w:t>همچنین زنان مسن تر بیشتر ممکن بود بعلت نشانه تعویق در زایمان زمانیکه که از 41 هفته بارداری گذشته اند،</w:t>
      </w:r>
      <w:r w:rsidR="0017091A" w:rsidRPr="0017091A">
        <w:rPr>
          <w:rFonts w:cs="Arial" w:hint="cs"/>
          <w:sz w:val="36"/>
          <w:szCs w:val="36"/>
          <w:rtl/>
          <w:lang w:bidi="fa-IR"/>
        </w:rPr>
        <w:t>از</w:t>
      </w:r>
      <w:r w:rsidR="0017091A" w:rsidRPr="0017091A">
        <w:rPr>
          <w:rFonts w:cs="Arial"/>
          <w:sz w:val="36"/>
          <w:szCs w:val="36"/>
          <w:rtl/>
          <w:lang w:bidi="fa-IR"/>
        </w:rPr>
        <w:t xml:space="preserve"> </w:t>
      </w:r>
      <w:r w:rsidR="0017091A" w:rsidRPr="0017091A">
        <w:rPr>
          <w:rFonts w:cs="Arial" w:hint="cs"/>
          <w:sz w:val="36"/>
          <w:szCs w:val="36"/>
          <w:rtl/>
          <w:lang w:bidi="fa-IR"/>
        </w:rPr>
        <w:t>طریق</w:t>
      </w:r>
      <w:r w:rsidR="0017091A" w:rsidRPr="0017091A">
        <w:rPr>
          <w:rFonts w:cs="Arial"/>
          <w:sz w:val="36"/>
          <w:szCs w:val="36"/>
          <w:rtl/>
          <w:lang w:bidi="fa-IR"/>
        </w:rPr>
        <w:t xml:space="preserve"> </w:t>
      </w:r>
      <w:r w:rsidR="0017091A" w:rsidRPr="0017091A">
        <w:rPr>
          <w:rFonts w:cs="Arial" w:hint="cs"/>
          <w:sz w:val="36"/>
          <w:szCs w:val="36"/>
          <w:rtl/>
          <w:lang w:bidi="fa-IR"/>
        </w:rPr>
        <w:t>دارو</w:t>
      </w:r>
      <w:r w:rsidR="0017091A" w:rsidRPr="0017091A">
        <w:rPr>
          <w:rFonts w:cs="Arial"/>
          <w:sz w:val="36"/>
          <w:szCs w:val="36"/>
          <w:rtl/>
          <w:lang w:bidi="fa-IR"/>
        </w:rPr>
        <w:t xml:space="preserve"> </w:t>
      </w:r>
      <w:r w:rsidR="0017091A" w:rsidRPr="0017091A">
        <w:rPr>
          <w:rFonts w:cs="Arial" w:hint="cs"/>
          <w:sz w:val="36"/>
          <w:szCs w:val="36"/>
          <w:rtl/>
          <w:lang w:bidi="fa-IR"/>
        </w:rPr>
        <w:t>برای</w:t>
      </w:r>
      <w:r w:rsidR="0017091A" w:rsidRPr="0017091A">
        <w:rPr>
          <w:rFonts w:cs="Arial"/>
          <w:sz w:val="36"/>
          <w:szCs w:val="36"/>
          <w:rtl/>
          <w:lang w:bidi="fa-IR"/>
        </w:rPr>
        <w:t xml:space="preserve"> </w:t>
      </w:r>
      <w:r w:rsidR="0017091A" w:rsidRPr="0017091A">
        <w:rPr>
          <w:rFonts w:cs="Arial" w:hint="cs"/>
          <w:sz w:val="36"/>
          <w:szCs w:val="36"/>
          <w:rtl/>
          <w:lang w:bidi="fa-IR"/>
        </w:rPr>
        <w:t>زایمان</w:t>
      </w:r>
      <w:r w:rsidR="0017091A" w:rsidRPr="0017091A">
        <w:rPr>
          <w:rFonts w:cs="Arial"/>
          <w:sz w:val="36"/>
          <w:szCs w:val="36"/>
          <w:rtl/>
          <w:lang w:bidi="fa-IR"/>
        </w:rPr>
        <w:t xml:space="preserve"> </w:t>
      </w:r>
      <w:r w:rsidR="0017091A" w:rsidRPr="0017091A">
        <w:rPr>
          <w:rFonts w:cs="Arial" w:hint="cs"/>
          <w:sz w:val="36"/>
          <w:szCs w:val="36"/>
          <w:rtl/>
          <w:lang w:bidi="fa-IR"/>
        </w:rPr>
        <w:t>تحریک</w:t>
      </w:r>
      <w:r w:rsidR="0017091A" w:rsidRPr="0017091A">
        <w:rPr>
          <w:rFonts w:cs="Arial"/>
          <w:sz w:val="36"/>
          <w:szCs w:val="36"/>
          <w:rtl/>
          <w:lang w:bidi="fa-IR"/>
        </w:rPr>
        <w:t xml:space="preserve"> </w:t>
      </w:r>
      <w:r w:rsidR="0017091A" w:rsidRPr="0017091A">
        <w:rPr>
          <w:rFonts w:cs="Arial" w:hint="cs"/>
          <w:sz w:val="36"/>
          <w:szCs w:val="36"/>
          <w:rtl/>
          <w:lang w:bidi="fa-IR"/>
        </w:rPr>
        <w:t>شوند</w:t>
      </w:r>
      <w:r w:rsidR="0017091A">
        <w:rPr>
          <w:rFonts w:cs="Arial" w:hint="cs"/>
          <w:sz w:val="36"/>
          <w:szCs w:val="36"/>
          <w:rtl/>
          <w:lang w:bidi="fa-IR"/>
        </w:rPr>
        <w:t>.    ( به ترتیب %9/31،%4/34،%1/38 و %50 در این گروههای سنی).</w:t>
      </w:r>
      <w:r w:rsidR="004E45BF">
        <w:rPr>
          <w:rFonts w:cs="Arial" w:hint="cs"/>
          <w:sz w:val="36"/>
          <w:szCs w:val="36"/>
          <w:rtl/>
          <w:lang w:bidi="fa-IR"/>
        </w:rPr>
        <w:t xml:space="preserve">زنان بیشتر از 35 سال، 5/1 برابر بیشتر احتمالش است که زایمان واژنی </w:t>
      </w:r>
      <w:r w:rsidR="00973B81">
        <w:rPr>
          <w:rFonts w:cs="Arial" w:hint="cs"/>
          <w:sz w:val="36"/>
          <w:szCs w:val="36"/>
          <w:rtl/>
          <w:lang w:bidi="fa-IR"/>
        </w:rPr>
        <w:t>قابل اعمال داشته باشند.</w:t>
      </w:r>
      <w:proofErr w:type="spellStart"/>
      <w:r w:rsidR="006D67FA">
        <w:rPr>
          <w:rFonts w:cs="Arial"/>
          <w:sz w:val="36"/>
          <w:szCs w:val="36"/>
          <w:lang w:bidi="fa-IR"/>
        </w:rPr>
        <w:t>Dultizki</w:t>
      </w:r>
      <w:proofErr w:type="spellEnd"/>
      <w:r w:rsidR="0055587F">
        <w:rPr>
          <w:rFonts w:cs="Arial" w:hint="cs"/>
          <w:sz w:val="36"/>
          <w:szCs w:val="36"/>
          <w:rtl/>
          <w:lang w:bidi="fa-IR"/>
        </w:rPr>
        <w:t xml:space="preserve"> و همکاران،</w:t>
      </w:r>
      <w:r w:rsidR="006D67FA">
        <w:rPr>
          <w:rFonts w:cs="Arial" w:hint="cs"/>
          <w:sz w:val="36"/>
          <w:szCs w:val="36"/>
          <w:rtl/>
          <w:lang w:bidi="fa-IR"/>
        </w:rPr>
        <w:t>زنان بالای 44 سال را با</w:t>
      </w:r>
      <w:r w:rsidR="0055587F">
        <w:rPr>
          <w:rFonts w:cs="Arial" w:hint="cs"/>
          <w:sz w:val="36"/>
          <w:szCs w:val="36"/>
          <w:rtl/>
          <w:lang w:bidi="fa-IR"/>
        </w:rPr>
        <w:t xml:space="preserve"> زنان 20 تا 29 سال مقایسه کردند</w:t>
      </w:r>
      <w:r w:rsidR="006D67FA">
        <w:rPr>
          <w:rFonts w:cs="Arial" w:hint="cs"/>
          <w:sz w:val="36"/>
          <w:szCs w:val="36"/>
          <w:rtl/>
          <w:lang w:bidi="fa-IR"/>
        </w:rPr>
        <w:t xml:space="preserve"> و بعد از کنترل متغیرهای بسیار،میزان بالاتر و قابل ملاحظه ای از زایمان کارآمد: %3/8 در برابر %2/3 را مشخص کردند.</w:t>
      </w:r>
      <w:r w:rsidR="003119BA">
        <w:rPr>
          <w:rFonts w:cs="Arial"/>
          <w:sz w:val="36"/>
          <w:szCs w:val="36"/>
          <w:lang w:bidi="fa-IR"/>
        </w:rPr>
        <w:t>Gilbert</w:t>
      </w:r>
      <w:r w:rsidR="003119BA">
        <w:rPr>
          <w:rFonts w:cs="Arial" w:hint="cs"/>
          <w:sz w:val="36"/>
          <w:szCs w:val="36"/>
          <w:rtl/>
          <w:lang w:bidi="fa-IR"/>
        </w:rPr>
        <w:t xml:space="preserve"> و همکاران در بررسی مربوط به گذشته،براساس 24032 گواهی تولد و اطلاعات ثبت شده ترخیص از بیمارستان،دریافتند که نولی پاراها و مولتی </w:t>
      </w:r>
      <w:r w:rsidR="00112DDD">
        <w:rPr>
          <w:rFonts w:cs="Arial" w:hint="cs"/>
          <w:sz w:val="36"/>
          <w:szCs w:val="36"/>
          <w:rtl/>
          <w:lang w:bidi="fa-IR"/>
        </w:rPr>
        <w:t>پاراهای بالای 40 سال</w:t>
      </w:r>
      <w:r w:rsidR="003119BA">
        <w:rPr>
          <w:rFonts w:cs="Arial" w:hint="cs"/>
          <w:sz w:val="36"/>
          <w:szCs w:val="36"/>
          <w:rtl/>
          <w:lang w:bidi="fa-IR"/>
        </w:rPr>
        <w:t xml:space="preserve"> </w:t>
      </w:r>
      <w:r w:rsidR="00112DDD">
        <w:rPr>
          <w:rFonts w:cs="Arial" w:hint="cs"/>
          <w:sz w:val="36"/>
          <w:szCs w:val="36"/>
          <w:rtl/>
          <w:lang w:bidi="fa-IR"/>
        </w:rPr>
        <w:t>میزان زایمان واژنی موثر بیشتری</w:t>
      </w:r>
      <w:r w:rsidR="003119BA">
        <w:rPr>
          <w:rFonts w:cs="Arial" w:hint="cs"/>
          <w:sz w:val="36"/>
          <w:szCs w:val="36"/>
          <w:rtl/>
          <w:lang w:bidi="fa-IR"/>
        </w:rPr>
        <w:t xml:space="preserve"> در مقایسه با زنان 20 تا 29 سال داشتند.</w:t>
      </w:r>
    </w:p>
    <w:p w:rsidR="00686C8C" w:rsidRDefault="00686C8C" w:rsidP="00686C8C">
      <w:pPr>
        <w:bidi/>
        <w:jc w:val="both"/>
        <w:rPr>
          <w:rFonts w:cs="Arial" w:hint="cs"/>
          <w:b/>
          <w:bCs/>
          <w:sz w:val="36"/>
          <w:szCs w:val="36"/>
          <w:rtl/>
          <w:lang w:bidi="fa-IR"/>
        </w:rPr>
      </w:pPr>
      <w:r w:rsidRPr="00686C8C">
        <w:rPr>
          <w:rFonts w:cs="Arial" w:hint="cs"/>
          <w:b/>
          <w:bCs/>
          <w:sz w:val="36"/>
          <w:szCs w:val="36"/>
          <w:rtl/>
          <w:lang w:bidi="fa-IR"/>
        </w:rPr>
        <w:t>خونریزی بعد از زایمان</w:t>
      </w:r>
    </w:p>
    <w:p w:rsidR="00686C8C" w:rsidRDefault="00FC13F6" w:rsidP="00686C8C">
      <w:pPr>
        <w:bidi/>
        <w:jc w:val="both"/>
        <w:rPr>
          <w:rFonts w:cs="Arial" w:hint="cs"/>
          <w:sz w:val="36"/>
          <w:szCs w:val="36"/>
          <w:rtl/>
          <w:lang w:bidi="fa-IR"/>
        </w:rPr>
      </w:pPr>
      <w:proofErr w:type="spellStart"/>
      <w:proofErr w:type="gramStart"/>
      <w:r>
        <w:rPr>
          <w:rFonts w:cs="Arial"/>
          <w:sz w:val="36"/>
          <w:szCs w:val="36"/>
          <w:lang w:bidi="fa-IR"/>
        </w:rPr>
        <w:t>Bianco</w:t>
      </w:r>
      <w:proofErr w:type="spellEnd"/>
      <w:r>
        <w:rPr>
          <w:rFonts w:cs="Arial" w:hint="cs"/>
          <w:sz w:val="36"/>
          <w:szCs w:val="36"/>
          <w:rtl/>
          <w:lang w:bidi="fa-IR"/>
        </w:rPr>
        <w:t xml:space="preserve"> و همکاران دریافتند که خونریزی بعد زایمان بصورت قابل ملاحظه ای در مولتی پاراهای مسن تر در مقایسه با گروه شاهد جوانتر،افزایش یافته بود.</w:t>
      </w:r>
      <w:proofErr w:type="gramEnd"/>
    </w:p>
    <w:p w:rsidR="00FC13F6" w:rsidRDefault="00FC13F6" w:rsidP="00FC13F6">
      <w:pPr>
        <w:bidi/>
        <w:jc w:val="both"/>
        <w:rPr>
          <w:rFonts w:cs="Arial" w:hint="cs"/>
          <w:b/>
          <w:bCs/>
          <w:sz w:val="36"/>
          <w:szCs w:val="36"/>
          <w:rtl/>
          <w:lang w:bidi="fa-IR"/>
        </w:rPr>
      </w:pPr>
      <w:r w:rsidRPr="00FC13F6">
        <w:rPr>
          <w:rFonts w:cs="Arial" w:hint="cs"/>
          <w:b/>
          <w:bCs/>
          <w:sz w:val="36"/>
          <w:szCs w:val="36"/>
          <w:rtl/>
          <w:lang w:bidi="fa-IR"/>
        </w:rPr>
        <w:lastRenderedPageBreak/>
        <w:t>افسردگی بعد زایمان</w:t>
      </w:r>
    </w:p>
    <w:p w:rsidR="00FC13F6" w:rsidRDefault="00646F0D" w:rsidP="00FC13F6">
      <w:pPr>
        <w:bidi/>
        <w:jc w:val="both"/>
        <w:rPr>
          <w:rFonts w:cs="Arial" w:hint="cs"/>
          <w:sz w:val="36"/>
          <w:szCs w:val="36"/>
          <w:rtl/>
          <w:lang w:bidi="fa-IR"/>
        </w:rPr>
      </w:pPr>
      <w:r>
        <w:rPr>
          <w:rFonts w:cs="Arial" w:hint="cs"/>
          <w:sz w:val="36"/>
          <w:szCs w:val="36"/>
          <w:rtl/>
          <w:lang w:bidi="fa-IR"/>
        </w:rPr>
        <w:t>تصور میشود که افسردگی بعد زایمان در بین زنان مسن تر بخصوص در     پریمی پاراها(زنی که در یک حاملگی صاحب یک یا چند فرزند شده) شایعتر است.</w:t>
      </w:r>
      <w:r w:rsidR="00DC1C33">
        <w:rPr>
          <w:rFonts w:cs="Arial" w:hint="cs"/>
          <w:sz w:val="36"/>
          <w:szCs w:val="36"/>
          <w:rtl/>
          <w:lang w:bidi="fa-IR"/>
        </w:rPr>
        <w:t xml:space="preserve">عوامل اجتماعی و </w:t>
      </w:r>
      <w:r w:rsidR="00F51A63">
        <w:rPr>
          <w:rFonts w:cs="Arial" w:hint="cs"/>
          <w:sz w:val="36"/>
          <w:szCs w:val="36"/>
          <w:rtl/>
          <w:lang w:bidi="fa-IR"/>
        </w:rPr>
        <w:t>افسردگی روانی/اضطراب ممکن است عوامل موثری در افزایش ریسک باشند.</w:t>
      </w:r>
    </w:p>
    <w:p w:rsidR="00855774" w:rsidRDefault="00855774" w:rsidP="00855774">
      <w:pPr>
        <w:bidi/>
        <w:jc w:val="both"/>
        <w:rPr>
          <w:rFonts w:cs="Arial" w:hint="cs"/>
          <w:b/>
          <w:bCs/>
          <w:sz w:val="36"/>
          <w:szCs w:val="36"/>
          <w:rtl/>
          <w:lang w:bidi="fa-IR"/>
        </w:rPr>
      </w:pPr>
      <w:r w:rsidRPr="00855774">
        <w:rPr>
          <w:rFonts w:cs="Arial" w:hint="cs"/>
          <w:b/>
          <w:bCs/>
          <w:sz w:val="36"/>
          <w:szCs w:val="36"/>
          <w:rtl/>
          <w:lang w:bidi="fa-IR"/>
        </w:rPr>
        <w:t>شیر دادن از سینه مادر</w:t>
      </w:r>
    </w:p>
    <w:p w:rsidR="00915C79" w:rsidRDefault="00DA2136" w:rsidP="00915C79">
      <w:pPr>
        <w:bidi/>
        <w:jc w:val="both"/>
        <w:rPr>
          <w:rFonts w:cs="Arial" w:hint="cs"/>
          <w:sz w:val="36"/>
          <w:szCs w:val="36"/>
          <w:rtl/>
          <w:lang w:bidi="fa-IR"/>
        </w:rPr>
      </w:pPr>
      <w:r>
        <w:rPr>
          <w:rFonts w:cs="Arial" w:hint="cs"/>
          <w:sz w:val="36"/>
          <w:szCs w:val="36"/>
          <w:rtl/>
          <w:lang w:bidi="fa-IR"/>
        </w:rPr>
        <w:t xml:space="preserve">زنان مسن تر 5/1 برابر بیشتر </w:t>
      </w:r>
      <w:r w:rsidR="00653AF1">
        <w:rPr>
          <w:rFonts w:cs="Arial" w:hint="cs"/>
          <w:sz w:val="36"/>
          <w:szCs w:val="36"/>
          <w:rtl/>
          <w:lang w:bidi="fa-IR"/>
        </w:rPr>
        <w:t>از زنان جوان</w:t>
      </w:r>
      <w:r>
        <w:rPr>
          <w:rFonts w:cs="Arial" w:hint="cs"/>
          <w:sz w:val="36"/>
          <w:szCs w:val="36"/>
          <w:rtl/>
          <w:lang w:bidi="fa-IR"/>
        </w:rPr>
        <w:t xml:space="preserve"> احتمال دارد که </w:t>
      </w:r>
      <w:r w:rsidR="00653AF1">
        <w:rPr>
          <w:rFonts w:cs="Arial" w:hint="cs"/>
          <w:sz w:val="36"/>
          <w:szCs w:val="36"/>
          <w:rtl/>
          <w:lang w:bidi="fa-IR"/>
        </w:rPr>
        <w:t xml:space="preserve">عمل </w:t>
      </w:r>
      <w:r>
        <w:rPr>
          <w:rFonts w:cs="Arial" w:hint="cs"/>
          <w:sz w:val="36"/>
          <w:szCs w:val="36"/>
          <w:rtl/>
          <w:lang w:bidi="fa-IR"/>
        </w:rPr>
        <w:t>شیرددهی از سینه را انجام دهند،که بازتابی از نگرش مثبت این زنان به عمل شیرددهی است.</w:t>
      </w:r>
    </w:p>
    <w:p w:rsidR="00E46CAF" w:rsidRDefault="00915C79" w:rsidP="00915C79">
      <w:pPr>
        <w:bidi/>
        <w:jc w:val="both"/>
        <w:rPr>
          <w:rFonts w:cs="Arial" w:hint="cs"/>
          <w:b/>
          <w:bCs/>
          <w:sz w:val="36"/>
          <w:szCs w:val="36"/>
          <w:rtl/>
          <w:lang w:bidi="fa-IR"/>
        </w:rPr>
      </w:pPr>
      <w:r w:rsidRPr="00915C79">
        <w:rPr>
          <w:rFonts w:cs="Arial" w:hint="cs"/>
          <w:b/>
          <w:bCs/>
          <w:sz w:val="36"/>
          <w:szCs w:val="36"/>
          <w:rtl/>
          <w:lang w:bidi="fa-IR"/>
        </w:rPr>
        <w:t>مرگ و میر مادر</w:t>
      </w:r>
      <w:r w:rsidR="00E46CAF" w:rsidRPr="00915C79">
        <w:rPr>
          <w:rFonts w:cs="Arial" w:hint="cs"/>
          <w:b/>
          <w:bCs/>
          <w:sz w:val="36"/>
          <w:szCs w:val="36"/>
          <w:rtl/>
          <w:lang w:bidi="fa-IR"/>
        </w:rPr>
        <w:t xml:space="preserve"> </w:t>
      </w:r>
    </w:p>
    <w:p w:rsidR="00915C79" w:rsidRPr="00915C79" w:rsidRDefault="00217EE8" w:rsidP="00915C79">
      <w:pPr>
        <w:bidi/>
        <w:jc w:val="both"/>
        <w:rPr>
          <w:rFonts w:cs="Arial" w:hint="cs"/>
          <w:sz w:val="36"/>
          <w:szCs w:val="36"/>
          <w:rtl/>
          <w:lang w:bidi="fa-IR"/>
        </w:rPr>
      </w:pPr>
      <w:r>
        <w:rPr>
          <w:rFonts w:cs="Arial" w:hint="cs"/>
          <w:sz w:val="36"/>
          <w:szCs w:val="36"/>
          <w:rtl/>
          <w:lang w:bidi="fa-IR"/>
        </w:rPr>
        <w:t>میزان مرگ و میر مادر با بالارفتن سن در زمان بارداری افزایش می یابد و بیشترین میزان در زنان سیاه پوست بالای 40 سال اعلام شده است.</w:t>
      </w:r>
      <w:proofErr w:type="spellStart"/>
      <w:r w:rsidR="00370B24">
        <w:rPr>
          <w:rFonts w:cs="Arial"/>
          <w:sz w:val="36"/>
          <w:szCs w:val="36"/>
          <w:lang w:bidi="fa-IR"/>
        </w:rPr>
        <w:t>Rochat</w:t>
      </w:r>
      <w:proofErr w:type="spellEnd"/>
      <w:r w:rsidR="00370B24">
        <w:rPr>
          <w:rFonts w:cs="Arial" w:hint="cs"/>
          <w:sz w:val="36"/>
          <w:szCs w:val="36"/>
          <w:rtl/>
          <w:lang w:bidi="fa-IR"/>
        </w:rPr>
        <w:t xml:space="preserve"> و همکاران بعد از بررسی مجدد بیش از 5000 مرگ در مادران ایالات متحده از سال 1968 تا 1975،بیان کردند که میزان مرگ و میر در بین زنان 35 تا 39 سال،چ</w:t>
      </w:r>
      <w:r w:rsidR="00FB1756">
        <w:rPr>
          <w:rFonts w:cs="Arial" w:hint="cs"/>
          <w:sz w:val="36"/>
          <w:szCs w:val="36"/>
          <w:rtl/>
          <w:lang w:bidi="fa-IR"/>
        </w:rPr>
        <w:t>هار برابر زنان 20 تا 24 سال بوده است.</w:t>
      </w:r>
      <w:bookmarkStart w:id="0" w:name="_GoBack"/>
      <w:bookmarkEnd w:id="0"/>
    </w:p>
    <w:sectPr w:rsidR="00915C79" w:rsidRPr="00915C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D0668"/>
    <w:multiLevelType w:val="hybridMultilevel"/>
    <w:tmpl w:val="96522CD6"/>
    <w:lvl w:ilvl="0" w:tplc="369416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9D7B6C"/>
    <w:multiLevelType w:val="hybridMultilevel"/>
    <w:tmpl w:val="57A486B8"/>
    <w:lvl w:ilvl="0" w:tplc="319210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155"/>
    <w:rsid w:val="000062BF"/>
    <w:rsid w:val="0000638A"/>
    <w:rsid w:val="00010EF6"/>
    <w:rsid w:val="00012833"/>
    <w:rsid w:val="000148C3"/>
    <w:rsid w:val="00020E40"/>
    <w:rsid w:val="00023FA5"/>
    <w:rsid w:val="00030DFE"/>
    <w:rsid w:val="0003449F"/>
    <w:rsid w:val="000354A9"/>
    <w:rsid w:val="00037DC5"/>
    <w:rsid w:val="00042EA0"/>
    <w:rsid w:val="00050B36"/>
    <w:rsid w:val="00050F8E"/>
    <w:rsid w:val="00051B14"/>
    <w:rsid w:val="00052DC9"/>
    <w:rsid w:val="0005539C"/>
    <w:rsid w:val="00055699"/>
    <w:rsid w:val="00056ED0"/>
    <w:rsid w:val="0006073B"/>
    <w:rsid w:val="00060FAE"/>
    <w:rsid w:val="00075C99"/>
    <w:rsid w:val="00076D6C"/>
    <w:rsid w:val="00080C16"/>
    <w:rsid w:val="00080F81"/>
    <w:rsid w:val="00081E3E"/>
    <w:rsid w:val="00083FDA"/>
    <w:rsid w:val="000849B5"/>
    <w:rsid w:val="00086A24"/>
    <w:rsid w:val="00090171"/>
    <w:rsid w:val="00093F9B"/>
    <w:rsid w:val="00096752"/>
    <w:rsid w:val="000A0E40"/>
    <w:rsid w:val="000A1E79"/>
    <w:rsid w:val="000B4475"/>
    <w:rsid w:val="000B4F50"/>
    <w:rsid w:val="000B62E3"/>
    <w:rsid w:val="000B66C7"/>
    <w:rsid w:val="000B67ED"/>
    <w:rsid w:val="000C2D37"/>
    <w:rsid w:val="000C7C6D"/>
    <w:rsid w:val="000D1E42"/>
    <w:rsid w:val="000D3376"/>
    <w:rsid w:val="000D3A25"/>
    <w:rsid w:val="000D3C53"/>
    <w:rsid w:val="000E0182"/>
    <w:rsid w:val="000E35F2"/>
    <w:rsid w:val="000E47F6"/>
    <w:rsid w:val="000E48AD"/>
    <w:rsid w:val="000E640D"/>
    <w:rsid w:val="000F424C"/>
    <w:rsid w:val="000F42A5"/>
    <w:rsid w:val="00102DAA"/>
    <w:rsid w:val="00103C42"/>
    <w:rsid w:val="0010424B"/>
    <w:rsid w:val="00104B4A"/>
    <w:rsid w:val="00107CDD"/>
    <w:rsid w:val="0011081C"/>
    <w:rsid w:val="00112DDD"/>
    <w:rsid w:val="0011441F"/>
    <w:rsid w:val="00115974"/>
    <w:rsid w:val="00115A5F"/>
    <w:rsid w:val="0011791B"/>
    <w:rsid w:val="001213BB"/>
    <w:rsid w:val="00122A34"/>
    <w:rsid w:val="001230B0"/>
    <w:rsid w:val="00123F1C"/>
    <w:rsid w:val="001249F0"/>
    <w:rsid w:val="0012776B"/>
    <w:rsid w:val="0013004B"/>
    <w:rsid w:val="00130E4C"/>
    <w:rsid w:val="00132015"/>
    <w:rsid w:val="00134146"/>
    <w:rsid w:val="00136B24"/>
    <w:rsid w:val="00144902"/>
    <w:rsid w:val="00144C7E"/>
    <w:rsid w:val="00144FA0"/>
    <w:rsid w:val="00146AC4"/>
    <w:rsid w:val="0014775B"/>
    <w:rsid w:val="001505E8"/>
    <w:rsid w:val="00161848"/>
    <w:rsid w:val="00164C87"/>
    <w:rsid w:val="001659B7"/>
    <w:rsid w:val="00166CEC"/>
    <w:rsid w:val="0017091A"/>
    <w:rsid w:val="00172D8B"/>
    <w:rsid w:val="00181B50"/>
    <w:rsid w:val="0018227E"/>
    <w:rsid w:val="00186E28"/>
    <w:rsid w:val="00190937"/>
    <w:rsid w:val="00195F38"/>
    <w:rsid w:val="001968B1"/>
    <w:rsid w:val="001A2B94"/>
    <w:rsid w:val="001A6B56"/>
    <w:rsid w:val="001B1667"/>
    <w:rsid w:val="001C6A2D"/>
    <w:rsid w:val="001D0B40"/>
    <w:rsid w:val="001D1910"/>
    <w:rsid w:val="001D3675"/>
    <w:rsid w:val="001D4E31"/>
    <w:rsid w:val="001D6165"/>
    <w:rsid w:val="001E0AB4"/>
    <w:rsid w:val="001E303D"/>
    <w:rsid w:val="001E5E22"/>
    <w:rsid w:val="001E7C62"/>
    <w:rsid w:val="001F031C"/>
    <w:rsid w:val="001F107F"/>
    <w:rsid w:val="001F1990"/>
    <w:rsid w:val="001F4179"/>
    <w:rsid w:val="001F67C3"/>
    <w:rsid w:val="001F78E6"/>
    <w:rsid w:val="0020070E"/>
    <w:rsid w:val="002064F8"/>
    <w:rsid w:val="00211370"/>
    <w:rsid w:val="00215572"/>
    <w:rsid w:val="00216CF6"/>
    <w:rsid w:val="00217EE8"/>
    <w:rsid w:val="002212AE"/>
    <w:rsid w:val="00222DF9"/>
    <w:rsid w:val="00226529"/>
    <w:rsid w:val="00226A4E"/>
    <w:rsid w:val="00226CE1"/>
    <w:rsid w:val="0022763A"/>
    <w:rsid w:val="00230B0B"/>
    <w:rsid w:val="00233A6E"/>
    <w:rsid w:val="00234B10"/>
    <w:rsid w:val="002377B0"/>
    <w:rsid w:val="00237F26"/>
    <w:rsid w:val="002404C9"/>
    <w:rsid w:val="002453FC"/>
    <w:rsid w:val="00257C13"/>
    <w:rsid w:val="002615D6"/>
    <w:rsid w:val="002814CC"/>
    <w:rsid w:val="0028510F"/>
    <w:rsid w:val="00290EDB"/>
    <w:rsid w:val="00292B48"/>
    <w:rsid w:val="002948AB"/>
    <w:rsid w:val="00294E5A"/>
    <w:rsid w:val="00296027"/>
    <w:rsid w:val="002B136D"/>
    <w:rsid w:val="002B56EE"/>
    <w:rsid w:val="002B6C04"/>
    <w:rsid w:val="002C3E44"/>
    <w:rsid w:val="002C510B"/>
    <w:rsid w:val="002C73F4"/>
    <w:rsid w:val="002C762A"/>
    <w:rsid w:val="002C7E92"/>
    <w:rsid w:val="002D1964"/>
    <w:rsid w:val="002D2354"/>
    <w:rsid w:val="002D625D"/>
    <w:rsid w:val="002E7202"/>
    <w:rsid w:val="002F2A27"/>
    <w:rsid w:val="002F40EA"/>
    <w:rsid w:val="002F6E17"/>
    <w:rsid w:val="00300098"/>
    <w:rsid w:val="00304BB3"/>
    <w:rsid w:val="003062B5"/>
    <w:rsid w:val="00307558"/>
    <w:rsid w:val="00311354"/>
    <w:rsid w:val="003118F7"/>
    <w:rsid w:val="003119BA"/>
    <w:rsid w:val="00311D47"/>
    <w:rsid w:val="00315774"/>
    <w:rsid w:val="0032686B"/>
    <w:rsid w:val="00327E06"/>
    <w:rsid w:val="00330140"/>
    <w:rsid w:val="00330D08"/>
    <w:rsid w:val="00335A70"/>
    <w:rsid w:val="003438BD"/>
    <w:rsid w:val="00343C04"/>
    <w:rsid w:val="00343D18"/>
    <w:rsid w:val="00352C89"/>
    <w:rsid w:val="0035567A"/>
    <w:rsid w:val="003568B5"/>
    <w:rsid w:val="00360E74"/>
    <w:rsid w:val="00362DF4"/>
    <w:rsid w:val="00363D54"/>
    <w:rsid w:val="00367A91"/>
    <w:rsid w:val="00370B24"/>
    <w:rsid w:val="003719FE"/>
    <w:rsid w:val="00376C93"/>
    <w:rsid w:val="00377FBC"/>
    <w:rsid w:val="00380010"/>
    <w:rsid w:val="0039298B"/>
    <w:rsid w:val="00395FF6"/>
    <w:rsid w:val="00397799"/>
    <w:rsid w:val="003A6FF1"/>
    <w:rsid w:val="003B1327"/>
    <w:rsid w:val="003B1BA5"/>
    <w:rsid w:val="003B2765"/>
    <w:rsid w:val="003B6619"/>
    <w:rsid w:val="003B680E"/>
    <w:rsid w:val="003C1891"/>
    <w:rsid w:val="003D3FAC"/>
    <w:rsid w:val="003D66C3"/>
    <w:rsid w:val="003E00D6"/>
    <w:rsid w:val="003E12FA"/>
    <w:rsid w:val="003E6B8C"/>
    <w:rsid w:val="003F0A05"/>
    <w:rsid w:val="003F4B6A"/>
    <w:rsid w:val="00401D8A"/>
    <w:rsid w:val="004052C3"/>
    <w:rsid w:val="004101D5"/>
    <w:rsid w:val="00414894"/>
    <w:rsid w:val="00414D2F"/>
    <w:rsid w:val="00430D89"/>
    <w:rsid w:val="0043191F"/>
    <w:rsid w:val="00437981"/>
    <w:rsid w:val="00437A37"/>
    <w:rsid w:val="00441546"/>
    <w:rsid w:val="004433B0"/>
    <w:rsid w:val="00443CF0"/>
    <w:rsid w:val="00446577"/>
    <w:rsid w:val="00446B21"/>
    <w:rsid w:val="00446E07"/>
    <w:rsid w:val="00452B85"/>
    <w:rsid w:val="0045381F"/>
    <w:rsid w:val="00460CA1"/>
    <w:rsid w:val="00464BAA"/>
    <w:rsid w:val="00466E10"/>
    <w:rsid w:val="00467DC8"/>
    <w:rsid w:val="004702D2"/>
    <w:rsid w:val="004720BA"/>
    <w:rsid w:val="00472EBC"/>
    <w:rsid w:val="00475C6E"/>
    <w:rsid w:val="00484368"/>
    <w:rsid w:val="004843C2"/>
    <w:rsid w:val="00484D84"/>
    <w:rsid w:val="004850D3"/>
    <w:rsid w:val="00496D8D"/>
    <w:rsid w:val="004A2BDD"/>
    <w:rsid w:val="004A2D07"/>
    <w:rsid w:val="004A318F"/>
    <w:rsid w:val="004A3299"/>
    <w:rsid w:val="004A352E"/>
    <w:rsid w:val="004A4DB9"/>
    <w:rsid w:val="004A5223"/>
    <w:rsid w:val="004B0973"/>
    <w:rsid w:val="004B0DF8"/>
    <w:rsid w:val="004B4090"/>
    <w:rsid w:val="004B6A76"/>
    <w:rsid w:val="004C298E"/>
    <w:rsid w:val="004C7704"/>
    <w:rsid w:val="004D1828"/>
    <w:rsid w:val="004D3524"/>
    <w:rsid w:val="004D4B0F"/>
    <w:rsid w:val="004D5B2C"/>
    <w:rsid w:val="004E0571"/>
    <w:rsid w:val="004E0975"/>
    <w:rsid w:val="004E129B"/>
    <w:rsid w:val="004E1667"/>
    <w:rsid w:val="004E268F"/>
    <w:rsid w:val="004E3D44"/>
    <w:rsid w:val="004E45BF"/>
    <w:rsid w:val="004E4D70"/>
    <w:rsid w:val="004F0CD5"/>
    <w:rsid w:val="004F2025"/>
    <w:rsid w:val="004F23FB"/>
    <w:rsid w:val="004F263F"/>
    <w:rsid w:val="004F2ADB"/>
    <w:rsid w:val="004F5E80"/>
    <w:rsid w:val="004F668B"/>
    <w:rsid w:val="00500D3F"/>
    <w:rsid w:val="00502200"/>
    <w:rsid w:val="005051B7"/>
    <w:rsid w:val="00505865"/>
    <w:rsid w:val="00506330"/>
    <w:rsid w:val="00506F1A"/>
    <w:rsid w:val="00507E23"/>
    <w:rsid w:val="005112B8"/>
    <w:rsid w:val="00516E13"/>
    <w:rsid w:val="00521946"/>
    <w:rsid w:val="005245DC"/>
    <w:rsid w:val="005256B3"/>
    <w:rsid w:val="005353D8"/>
    <w:rsid w:val="00535BF1"/>
    <w:rsid w:val="00535C30"/>
    <w:rsid w:val="0054070F"/>
    <w:rsid w:val="00541728"/>
    <w:rsid w:val="005418D8"/>
    <w:rsid w:val="00545282"/>
    <w:rsid w:val="00545723"/>
    <w:rsid w:val="00552F64"/>
    <w:rsid w:val="0055587F"/>
    <w:rsid w:val="0055590C"/>
    <w:rsid w:val="00557968"/>
    <w:rsid w:val="00560A51"/>
    <w:rsid w:val="00565461"/>
    <w:rsid w:val="00565D00"/>
    <w:rsid w:val="0057244B"/>
    <w:rsid w:val="00573C9E"/>
    <w:rsid w:val="00574F9C"/>
    <w:rsid w:val="00576609"/>
    <w:rsid w:val="00582B1C"/>
    <w:rsid w:val="005837EE"/>
    <w:rsid w:val="005A14FC"/>
    <w:rsid w:val="005A3963"/>
    <w:rsid w:val="005A61BF"/>
    <w:rsid w:val="005A6E45"/>
    <w:rsid w:val="005B6411"/>
    <w:rsid w:val="005B738A"/>
    <w:rsid w:val="005D0CF3"/>
    <w:rsid w:val="005D193A"/>
    <w:rsid w:val="005D676D"/>
    <w:rsid w:val="005D7840"/>
    <w:rsid w:val="005E2A09"/>
    <w:rsid w:val="005E6279"/>
    <w:rsid w:val="005F157A"/>
    <w:rsid w:val="00616226"/>
    <w:rsid w:val="00617299"/>
    <w:rsid w:val="00617312"/>
    <w:rsid w:val="00620D0E"/>
    <w:rsid w:val="00627934"/>
    <w:rsid w:val="00631500"/>
    <w:rsid w:val="00633191"/>
    <w:rsid w:val="0063442C"/>
    <w:rsid w:val="00635ABD"/>
    <w:rsid w:val="006377F3"/>
    <w:rsid w:val="0063798C"/>
    <w:rsid w:val="00637F5E"/>
    <w:rsid w:val="006418A2"/>
    <w:rsid w:val="00643B34"/>
    <w:rsid w:val="0064478F"/>
    <w:rsid w:val="00646F0D"/>
    <w:rsid w:val="00652DB4"/>
    <w:rsid w:val="00653AF1"/>
    <w:rsid w:val="006548D0"/>
    <w:rsid w:val="006573FA"/>
    <w:rsid w:val="00664031"/>
    <w:rsid w:val="00675E64"/>
    <w:rsid w:val="00676D75"/>
    <w:rsid w:val="00681E45"/>
    <w:rsid w:val="00686C8C"/>
    <w:rsid w:val="00691753"/>
    <w:rsid w:val="00692BA6"/>
    <w:rsid w:val="00693D03"/>
    <w:rsid w:val="00696FC2"/>
    <w:rsid w:val="006A0C31"/>
    <w:rsid w:val="006A2899"/>
    <w:rsid w:val="006A4E79"/>
    <w:rsid w:val="006B2C6A"/>
    <w:rsid w:val="006B474F"/>
    <w:rsid w:val="006B5F98"/>
    <w:rsid w:val="006B6959"/>
    <w:rsid w:val="006B76B8"/>
    <w:rsid w:val="006C2080"/>
    <w:rsid w:val="006C2C16"/>
    <w:rsid w:val="006C6A14"/>
    <w:rsid w:val="006D3B74"/>
    <w:rsid w:val="006D67FA"/>
    <w:rsid w:val="006D7653"/>
    <w:rsid w:val="006E59DA"/>
    <w:rsid w:val="006F1AE1"/>
    <w:rsid w:val="00702C4E"/>
    <w:rsid w:val="0070416C"/>
    <w:rsid w:val="00710676"/>
    <w:rsid w:val="0071472B"/>
    <w:rsid w:val="007160A0"/>
    <w:rsid w:val="007165FC"/>
    <w:rsid w:val="00725D20"/>
    <w:rsid w:val="00725FDA"/>
    <w:rsid w:val="007268A8"/>
    <w:rsid w:val="00727868"/>
    <w:rsid w:val="00727D1D"/>
    <w:rsid w:val="007363BD"/>
    <w:rsid w:val="00741B5E"/>
    <w:rsid w:val="00743766"/>
    <w:rsid w:val="00763D6B"/>
    <w:rsid w:val="00767FFD"/>
    <w:rsid w:val="00770953"/>
    <w:rsid w:val="007712E4"/>
    <w:rsid w:val="00771437"/>
    <w:rsid w:val="00771ACB"/>
    <w:rsid w:val="00780814"/>
    <w:rsid w:val="00791E6F"/>
    <w:rsid w:val="00792DAA"/>
    <w:rsid w:val="00793BBC"/>
    <w:rsid w:val="00794306"/>
    <w:rsid w:val="00795CE8"/>
    <w:rsid w:val="007A4B10"/>
    <w:rsid w:val="007B72FA"/>
    <w:rsid w:val="007C642D"/>
    <w:rsid w:val="007E5150"/>
    <w:rsid w:val="007E6B04"/>
    <w:rsid w:val="007F3E67"/>
    <w:rsid w:val="007F4D0A"/>
    <w:rsid w:val="008017AE"/>
    <w:rsid w:val="008055EA"/>
    <w:rsid w:val="008063FE"/>
    <w:rsid w:val="00813577"/>
    <w:rsid w:val="00817977"/>
    <w:rsid w:val="00823EAD"/>
    <w:rsid w:val="00827637"/>
    <w:rsid w:val="0083446F"/>
    <w:rsid w:val="00835F73"/>
    <w:rsid w:val="00836648"/>
    <w:rsid w:val="00850476"/>
    <w:rsid w:val="00851815"/>
    <w:rsid w:val="00852B24"/>
    <w:rsid w:val="00855774"/>
    <w:rsid w:val="008621C5"/>
    <w:rsid w:val="00875686"/>
    <w:rsid w:val="008759F4"/>
    <w:rsid w:val="00876373"/>
    <w:rsid w:val="0088125E"/>
    <w:rsid w:val="00884134"/>
    <w:rsid w:val="00884C97"/>
    <w:rsid w:val="00885A44"/>
    <w:rsid w:val="0088650A"/>
    <w:rsid w:val="0089123E"/>
    <w:rsid w:val="00893E08"/>
    <w:rsid w:val="008941DD"/>
    <w:rsid w:val="00894CA4"/>
    <w:rsid w:val="00896265"/>
    <w:rsid w:val="008966FF"/>
    <w:rsid w:val="008A2B34"/>
    <w:rsid w:val="008A59AC"/>
    <w:rsid w:val="008B0FB8"/>
    <w:rsid w:val="008B7486"/>
    <w:rsid w:val="008D344D"/>
    <w:rsid w:val="008D7C95"/>
    <w:rsid w:val="008E56D8"/>
    <w:rsid w:val="008E6B12"/>
    <w:rsid w:val="008F2844"/>
    <w:rsid w:val="008F4940"/>
    <w:rsid w:val="008F4D39"/>
    <w:rsid w:val="008F58F3"/>
    <w:rsid w:val="008F6800"/>
    <w:rsid w:val="009020E5"/>
    <w:rsid w:val="00902E3D"/>
    <w:rsid w:val="00907846"/>
    <w:rsid w:val="00915994"/>
    <w:rsid w:val="00915C79"/>
    <w:rsid w:val="00916927"/>
    <w:rsid w:val="00917611"/>
    <w:rsid w:val="00920FB3"/>
    <w:rsid w:val="0092264D"/>
    <w:rsid w:val="00925021"/>
    <w:rsid w:val="009263A0"/>
    <w:rsid w:val="0092649A"/>
    <w:rsid w:val="0092767A"/>
    <w:rsid w:val="0093058F"/>
    <w:rsid w:val="00941897"/>
    <w:rsid w:val="00947262"/>
    <w:rsid w:val="00947DA7"/>
    <w:rsid w:val="00965F6F"/>
    <w:rsid w:val="00973B81"/>
    <w:rsid w:val="00973E19"/>
    <w:rsid w:val="00974160"/>
    <w:rsid w:val="00974903"/>
    <w:rsid w:val="009774A8"/>
    <w:rsid w:val="00983246"/>
    <w:rsid w:val="009840C1"/>
    <w:rsid w:val="00984B58"/>
    <w:rsid w:val="00984F1C"/>
    <w:rsid w:val="0098761E"/>
    <w:rsid w:val="00992E3F"/>
    <w:rsid w:val="00994ED3"/>
    <w:rsid w:val="00995AC6"/>
    <w:rsid w:val="009A0156"/>
    <w:rsid w:val="009A27C4"/>
    <w:rsid w:val="009A3259"/>
    <w:rsid w:val="009A4AFB"/>
    <w:rsid w:val="009A4E25"/>
    <w:rsid w:val="009B2A7A"/>
    <w:rsid w:val="009B31EC"/>
    <w:rsid w:val="009B4429"/>
    <w:rsid w:val="009B4C02"/>
    <w:rsid w:val="009B5DC5"/>
    <w:rsid w:val="009C4734"/>
    <w:rsid w:val="009C6A95"/>
    <w:rsid w:val="009C7600"/>
    <w:rsid w:val="009E176D"/>
    <w:rsid w:val="009E29E4"/>
    <w:rsid w:val="009E56A5"/>
    <w:rsid w:val="009E7874"/>
    <w:rsid w:val="009F6BA3"/>
    <w:rsid w:val="00A01B18"/>
    <w:rsid w:val="00A053A9"/>
    <w:rsid w:val="00A066D0"/>
    <w:rsid w:val="00A07B9D"/>
    <w:rsid w:val="00A10ABC"/>
    <w:rsid w:val="00A11DA7"/>
    <w:rsid w:val="00A1465D"/>
    <w:rsid w:val="00A14C8F"/>
    <w:rsid w:val="00A16557"/>
    <w:rsid w:val="00A204A4"/>
    <w:rsid w:val="00A2530B"/>
    <w:rsid w:val="00A27CE9"/>
    <w:rsid w:val="00A33255"/>
    <w:rsid w:val="00A377C2"/>
    <w:rsid w:val="00A37BC5"/>
    <w:rsid w:val="00A45952"/>
    <w:rsid w:val="00A466E5"/>
    <w:rsid w:val="00A475B2"/>
    <w:rsid w:val="00A5213A"/>
    <w:rsid w:val="00A53017"/>
    <w:rsid w:val="00A63323"/>
    <w:rsid w:val="00A649A4"/>
    <w:rsid w:val="00A654ED"/>
    <w:rsid w:val="00A66465"/>
    <w:rsid w:val="00A70E17"/>
    <w:rsid w:val="00A7221C"/>
    <w:rsid w:val="00A73AC5"/>
    <w:rsid w:val="00A7437B"/>
    <w:rsid w:val="00A7508C"/>
    <w:rsid w:val="00A77E1E"/>
    <w:rsid w:val="00A85EC4"/>
    <w:rsid w:val="00A90AEA"/>
    <w:rsid w:val="00A93CA8"/>
    <w:rsid w:val="00A95480"/>
    <w:rsid w:val="00AA2D41"/>
    <w:rsid w:val="00AA3C53"/>
    <w:rsid w:val="00AA50C8"/>
    <w:rsid w:val="00AB5485"/>
    <w:rsid w:val="00AB664A"/>
    <w:rsid w:val="00AC123F"/>
    <w:rsid w:val="00AC191E"/>
    <w:rsid w:val="00AC5A8A"/>
    <w:rsid w:val="00AC688B"/>
    <w:rsid w:val="00AC6C77"/>
    <w:rsid w:val="00AD00FF"/>
    <w:rsid w:val="00AD27B9"/>
    <w:rsid w:val="00AD382E"/>
    <w:rsid w:val="00AD3F4E"/>
    <w:rsid w:val="00AD4CE1"/>
    <w:rsid w:val="00AE20A7"/>
    <w:rsid w:val="00AE33F6"/>
    <w:rsid w:val="00AE7285"/>
    <w:rsid w:val="00B012CE"/>
    <w:rsid w:val="00B1234A"/>
    <w:rsid w:val="00B14830"/>
    <w:rsid w:val="00B1643D"/>
    <w:rsid w:val="00B1660D"/>
    <w:rsid w:val="00B208E5"/>
    <w:rsid w:val="00B21F35"/>
    <w:rsid w:val="00B25044"/>
    <w:rsid w:val="00B2597F"/>
    <w:rsid w:val="00B274C9"/>
    <w:rsid w:val="00B327DD"/>
    <w:rsid w:val="00B353E0"/>
    <w:rsid w:val="00B36482"/>
    <w:rsid w:val="00B44236"/>
    <w:rsid w:val="00B46A60"/>
    <w:rsid w:val="00B64832"/>
    <w:rsid w:val="00B70030"/>
    <w:rsid w:val="00B717B4"/>
    <w:rsid w:val="00B721EC"/>
    <w:rsid w:val="00B76685"/>
    <w:rsid w:val="00B8127A"/>
    <w:rsid w:val="00B839BA"/>
    <w:rsid w:val="00B97077"/>
    <w:rsid w:val="00BA14D1"/>
    <w:rsid w:val="00BA4686"/>
    <w:rsid w:val="00BA5BF1"/>
    <w:rsid w:val="00BB18A6"/>
    <w:rsid w:val="00BC179C"/>
    <w:rsid w:val="00BC3D59"/>
    <w:rsid w:val="00BC4B52"/>
    <w:rsid w:val="00BD1458"/>
    <w:rsid w:val="00BD295C"/>
    <w:rsid w:val="00BD295E"/>
    <w:rsid w:val="00BD2FC8"/>
    <w:rsid w:val="00BD3B32"/>
    <w:rsid w:val="00BD4236"/>
    <w:rsid w:val="00BD4F32"/>
    <w:rsid w:val="00BD6E1A"/>
    <w:rsid w:val="00BE0397"/>
    <w:rsid w:val="00BE152C"/>
    <w:rsid w:val="00BE41B1"/>
    <w:rsid w:val="00BF64CC"/>
    <w:rsid w:val="00C037F2"/>
    <w:rsid w:val="00C03F77"/>
    <w:rsid w:val="00C068BE"/>
    <w:rsid w:val="00C11114"/>
    <w:rsid w:val="00C21D19"/>
    <w:rsid w:val="00C21FB3"/>
    <w:rsid w:val="00C24044"/>
    <w:rsid w:val="00C241D8"/>
    <w:rsid w:val="00C24DA0"/>
    <w:rsid w:val="00C263E0"/>
    <w:rsid w:val="00C26CE5"/>
    <w:rsid w:val="00C30325"/>
    <w:rsid w:val="00C34183"/>
    <w:rsid w:val="00C35CCE"/>
    <w:rsid w:val="00C370BD"/>
    <w:rsid w:val="00C37760"/>
    <w:rsid w:val="00C45B88"/>
    <w:rsid w:val="00C52CB5"/>
    <w:rsid w:val="00C55B07"/>
    <w:rsid w:val="00C5674F"/>
    <w:rsid w:val="00C57055"/>
    <w:rsid w:val="00C573DD"/>
    <w:rsid w:val="00C57D54"/>
    <w:rsid w:val="00C63593"/>
    <w:rsid w:val="00C658CE"/>
    <w:rsid w:val="00C7022C"/>
    <w:rsid w:val="00C73E01"/>
    <w:rsid w:val="00C76B5A"/>
    <w:rsid w:val="00C83AA9"/>
    <w:rsid w:val="00C90228"/>
    <w:rsid w:val="00C92CCF"/>
    <w:rsid w:val="00C9389C"/>
    <w:rsid w:val="00C944F4"/>
    <w:rsid w:val="00C94D7A"/>
    <w:rsid w:val="00C94FB3"/>
    <w:rsid w:val="00CA0E28"/>
    <w:rsid w:val="00CA2923"/>
    <w:rsid w:val="00CA2C03"/>
    <w:rsid w:val="00CA533E"/>
    <w:rsid w:val="00CB16F6"/>
    <w:rsid w:val="00CB5B89"/>
    <w:rsid w:val="00CB7A2E"/>
    <w:rsid w:val="00CC358D"/>
    <w:rsid w:val="00CC59F1"/>
    <w:rsid w:val="00CC6B80"/>
    <w:rsid w:val="00CD1673"/>
    <w:rsid w:val="00CD1A13"/>
    <w:rsid w:val="00CD345D"/>
    <w:rsid w:val="00CD785A"/>
    <w:rsid w:val="00CD7C93"/>
    <w:rsid w:val="00CE10D6"/>
    <w:rsid w:val="00CE2CD3"/>
    <w:rsid w:val="00CE56E2"/>
    <w:rsid w:val="00CE6441"/>
    <w:rsid w:val="00CF23EB"/>
    <w:rsid w:val="00CF657F"/>
    <w:rsid w:val="00D028AF"/>
    <w:rsid w:val="00D02E1E"/>
    <w:rsid w:val="00D062FC"/>
    <w:rsid w:val="00D101C5"/>
    <w:rsid w:val="00D1040E"/>
    <w:rsid w:val="00D128B8"/>
    <w:rsid w:val="00D12EA8"/>
    <w:rsid w:val="00D20710"/>
    <w:rsid w:val="00D20EDA"/>
    <w:rsid w:val="00D23926"/>
    <w:rsid w:val="00D27A13"/>
    <w:rsid w:val="00D3010E"/>
    <w:rsid w:val="00D33704"/>
    <w:rsid w:val="00D351EA"/>
    <w:rsid w:val="00D36011"/>
    <w:rsid w:val="00D37155"/>
    <w:rsid w:val="00D41139"/>
    <w:rsid w:val="00D45E27"/>
    <w:rsid w:val="00D46F63"/>
    <w:rsid w:val="00D507B2"/>
    <w:rsid w:val="00D53768"/>
    <w:rsid w:val="00D538BE"/>
    <w:rsid w:val="00D57386"/>
    <w:rsid w:val="00D6403A"/>
    <w:rsid w:val="00D65F54"/>
    <w:rsid w:val="00D665A5"/>
    <w:rsid w:val="00D7745B"/>
    <w:rsid w:val="00D80803"/>
    <w:rsid w:val="00D90D5A"/>
    <w:rsid w:val="00D93658"/>
    <w:rsid w:val="00D953BE"/>
    <w:rsid w:val="00D95DC3"/>
    <w:rsid w:val="00DA1240"/>
    <w:rsid w:val="00DA2136"/>
    <w:rsid w:val="00DA3867"/>
    <w:rsid w:val="00DA595B"/>
    <w:rsid w:val="00DB1733"/>
    <w:rsid w:val="00DB478A"/>
    <w:rsid w:val="00DB6D7F"/>
    <w:rsid w:val="00DC1C33"/>
    <w:rsid w:val="00DC3728"/>
    <w:rsid w:val="00DE0325"/>
    <w:rsid w:val="00DE34CD"/>
    <w:rsid w:val="00DF270E"/>
    <w:rsid w:val="00DF2ADA"/>
    <w:rsid w:val="00DF6D48"/>
    <w:rsid w:val="00DF6F7D"/>
    <w:rsid w:val="00E011CB"/>
    <w:rsid w:val="00E027F1"/>
    <w:rsid w:val="00E05001"/>
    <w:rsid w:val="00E05748"/>
    <w:rsid w:val="00E0584F"/>
    <w:rsid w:val="00E12650"/>
    <w:rsid w:val="00E145DF"/>
    <w:rsid w:val="00E16C9F"/>
    <w:rsid w:val="00E1710A"/>
    <w:rsid w:val="00E17278"/>
    <w:rsid w:val="00E20DB5"/>
    <w:rsid w:val="00E2176D"/>
    <w:rsid w:val="00E2700B"/>
    <w:rsid w:val="00E275BE"/>
    <w:rsid w:val="00E371DD"/>
    <w:rsid w:val="00E4066E"/>
    <w:rsid w:val="00E40D0A"/>
    <w:rsid w:val="00E463D8"/>
    <w:rsid w:val="00E46CAF"/>
    <w:rsid w:val="00E50E65"/>
    <w:rsid w:val="00E5101B"/>
    <w:rsid w:val="00E51573"/>
    <w:rsid w:val="00E52480"/>
    <w:rsid w:val="00E53715"/>
    <w:rsid w:val="00E576FF"/>
    <w:rsid w:val="00E62B25"/>
    <w:rsid w:val="00E63036"/>
    <w:rsid w:val="00E63A24"/>
    <w:rsid w:val="00E7263E"/>
    <w:rsid w:val="00E74356"/>
    <w:rsid w:val="00E76887"/>
    <w:rsid w:val="00E83E27"/>
    <w:rsid w:val="00E8462D"/>
    <w:rsid w:val="00E8781E"/>
    <w:rsid w:val="00E93005"/>
    <w:rsid w:val="00E979BB"/>
    <w:rsid w:val="00EA0841"/>
    <w:rsid w:val="00EA3BD0"/>
    <w:rsid w:val="00EA629F"/>
    <w:rsid w:val="00EB1DA6"/>
    <w:rsid w:val="00EB1F1E"/>
    <w:rsid w:val="00EB605E"/>
    <w:rsid w:val="00EB688F"/>
    <w:rsid w:val="00EC16B5"/>
    <w:rsid w:val="00EC18FB"/>
    <w:rsid w:val="00EC3837"/>
    <w:rsid w:val="00EC394D"/>
    <w:rsid w:val="00EC643D"/>
    <w:rsid w:val="00ED0275"/>
    <w:rsid w:val="00ED6DE2"/>
    <w:rsid w:val="00EE347B"/>
    <w:rsid w:val="00EE78F3"/>
    <w:rsid w:val="00EF11A0"/>
    <w:rsid w:val="00EF292E"/>
    <w:rsid w:val="00EF4460"/>
    <w:rsid w:val="00EF77B8"/>
    <w:rsid w:val="00F11F68"/>
    <w:rsid w:val="00F176CD"/>
    <w:rsid w:val="00F17A80"/>
    <w:rsid w:val="00F2145A"/>
    <w:rsid w:val="00F24036"/>
    <w:rsid w:val="00F24FB3"/>
    <w:rsid w:val="00F30BF1"/>
    <w:rsid w:val="00F31094"/>
    <w:rsid w:val="00F31B58"/>
    <w:rsid w:val="00F467DD"/>
    <w:rsid w:val="00F46D12"/>
    <w:rsid w:val="00F46D51"/>
    <w:rsid w:val="00F4789A"/>
    <w:rsid w:val="00F51A63"/>
    <w:rsid w:val="00F568F6"/>
    <w:rsid w:val="00F75D7C"/>
    <w:rsid w:val="00F76A94"/>
    <w:rsid w:val="00F87CC8"/>
    <w:rsid w:val="00F904DE"/>
    <w:rsid w:val="00F90616"/>
    <w:rsid w:val="00F906EF"/>
    <w:rsid w:val="00F91F95"/>
    <w:rsid w:val="00FA48BF"/>
    <w:rsid w:val="00FA4D08"/>
    <w:rsid w:val="00FA627E"/>
    <w:rsid w:val="00FA7804"/>
    <w:rsid w:val="00FB1756"/>
    <w:rsid w:val="00FB3680"/>
    <w:rsid w:val="00FB45F7"/>
    <w:rsid w:val="00FB4AC6"/>
    <w:rsid w:val="00FB4F77"/>
    <w:rsid w:val="00FC13F6"/>
    <w:rsid w:val="00FC172B"/>
    <w:rsid w:val="00FC2B32"/>
    <w:rsid w:val="00FC33DA"/>
    <w:rsid w:val="00FD0460"/>
    <w:rsid w:val="00FD1FBB"/>
    <w:rsid w:val="00FD316F"/>
    <w:rsid w:val="00FD45A3"/>
    <w:rsid w:val="00FD6B1D"/>
    <w:rsid w:val="00FD6BF5"/>
    <w:rsid w:val="00FE3844"/>
    <w:rsid w:val="00FF0E1D"/>
    <w:rsid w:val="00FF34DB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489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8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48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63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489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8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48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63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1688</TotalTime>
  <Pages>10</Pages>
  <Words>2209</Words>
  <Characters>12596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8.1</dc:creator>
  <cp:lastModifiedBy>8.1</cp:lastModifiedBy>
  <cp:revision>150</cp:revision>
  <dcterms:created xsi:type="dcterms:W3CDTF">2016-12-19T05:51:00Z</dcterms:created>
  <dcterms:modified xsi:type="dcterms:W3CDTF">2016-12-23T04:40:00Z</dcterms:modified>
</cp:coreProperties>
</file>